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BC" w:rsidRDefault="00006531" w:rsidP="00F151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54">
        <w:rPr>
          <w:rFonts w:ascii="Times New Roman" w:hAnsi="Times New Roman" w:cs="Times New Roman"/>
          <w:b/>
          <w:sz w:val="28"/>
          <w:szCs w:val="28"/>
        </w:rPr>
        <w:t xml:space="preserve">Доклад  </w:t>
      </w:r>
    </w:p>
    <w:p w:rsidR="00F151BC" w:rsidRDefault="00006531" w:rsidP="00F151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54">
        <w:rPr>
          <w:rFonts w:ascii="Times New Roman" w:hAnsi="Times New Roman" w:cs="Times New Roman"/>
          <w:b/>
          <w:sz w:val="28"/>
          <w:szCs w:val="28"/>
        </w:rPr>
        <w:t xml:space="preserve">об осуществлении муниципального контроля </w:t>
      </w:r>
      <w:r w:rsidR="00F151BC" w:rsidRPr="00F151BC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proofErr w:type="spellStart"/>
      <w:r w:rsidR="00F151BC" w:rsidRPr="00F151BC">
        <w:rPr>
          <w:rFonts w:ascii="Times New Roman" w:hAnsi="Times New Roman" w:cs="Times New Roman"/>
          <w:b/>
          <w:sz w:val="28"/>
          <w:szCs w:val="28"/>
        </w:rPr>
        <w:t>Чистюньский</w:t>
      </w:r>
      <w:proofErr w:type="spellEnd"/>
      <w:r w:rsidR="00F151BC" w:rsidRPr="00F151B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proofErr w:type="gramStart"/>
      <w:r w:rsidR="00F151BC" w:rsidRPr="00F151BC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="00F151BC" w:rsidRPr="00F151BC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proofErr w:type="gramEnd"/>
      <w:r w:rsidR="00F151BC" w:rsidRPr="00F151BC">
        <w:rPr>
          <w:rFonts w:ascii="Times New Roman" w:hAnsi="Times New Roman" w:cs="Times New Roman"/>
          <w:b/>
          <w:sz w:val="28"/>
          <w:szCs w:val="28"/>
        </w:rPr>
        <w:t xml:space="preserve"> Алтайского края </w:t>
      </w:r>
    </w:p>
    <w:p w:rsidR="00006531" w:rsidRDefault="00F151BC" w:rsidP="00F151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F151B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151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51BC" w:rsidRPr="00354254" w:rsidRDefault="00F151BC" w:rsidP="00F151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51BC" w:rsidRPr="00F151BC" w:rsidRDefault="00006531" w:rsidP="00F1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54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F151BC" w:rsidRPr="00F151BC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F151BC" w:rsidRPr="00F151B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</w:t>
      </w:r>
      <w:proofErr w:type="gramStart"/>
      <w:r w:rsidR="00F151BC" w:rsidRPr="00F151BC">
        <w:rPr>
          <w:rFonts w:ascii="Times New Roman" w:hAnsi="Times New Roman" w:cs="Times New Roman"/>
          <w:sz w:val="28"/>
          <w:szCs w:val="28"/>
        </w:rPr>
        <w:t>в  отдельные</w:t>
      </w:r>
      <w:proofErr w:type="gramEnd"/>
      <w:r w:rsidR="00F151BC" w:rsidRPr="00F151BC">
        <w:rPr>
          <w:rFonts w:ascii="Times New Roman" w:hAnsi="Times New Roman" w:cs="Times New Roman"/>
          <w:sz w:val="28"/>
          <w:szCs w:val="28"/>
        </w:rPr>
        <w:t xml:space="preserve">  законодательные  акты  Российской  Федерации  в связи с принятием</w:t>
      </w:r>
      <w:r w:rsidR="00A3236C">
        <w:rPr>
          <w:rFonts w:ascii="Times New Roman" w:hAnsi="Times New Roman" w:cs="Times New Roman"/>
          <w:sz w:val="28"/>
          <w:szCs w:val="28"/>
        </w:rPr>
        <w:t>.</w:t>
      </w:r>
    </w:p>
    <w:p w:rsidR="00F151BC" w:rsidRPr="00F151BC" w:rsidRDefault="00F151BC" w:rsidP="00F15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BC">
        <w:rPr>
          <w:rFonts w:ascii="Times New Roman" w:hAnsi="Times New Roman" w:cs="Times New Roman"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Федерации», Федеральным законом от 06.10.2003 года       № 131-ФЗ «Об общих принципах организации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местногосамоуправления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 муниципального образования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 района Алтайского края, Положением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утвержденным решением сельского Совета депутатов от   22.12.2021 № 32.</w:t>
      </w:r>
    </w:p>
    <w:p w:rsidR="00F151BC" w:rsidRDefault="00F151BC" w:rsidP="00354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1B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благоустройства, муниципальный контроль в сфере благоустройства осуществляется   в   форме  внеплановых   контрольных мероприятий на предмет соблюдения организациями и гражданами (далее -контролируемые лица) обязательных требований, установленных нормами и Правилами благоустройства территории муниципального образования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утвержденными  решением сельского Совета депутатов от 19.12.2018 № 41 (далее – Правила благоустройства),  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 территории муниципального образования 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151BC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F151BC">
        <w:rPr>
          <w:rFonts w:ascii="Times New Roman" w:hAnsi="Times New Roman" w:cs="Times New Roman"/>
          <w:sz w:val="28"/>
          <w:szCs w:val="28"/>
        </w:rPr>
        <w:t xml:space="preserve">  района Алтайского края.</w:t>
      </w:r>
      <w:r w:rsidR="00A3236C" w:rsidRPr="00A3236C">
        <w:t xml:space="preserve"> </w:t>
      </w:r>
      <w:r w:rsidR="00A3236C" w:rsidRPr="00A3236C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плановые контрольные мероприятия не проводятся.</w:t>
      </w:r>
    </w:p>
    <w:p w:rsidR="00A3236C" w:rsidRDefault="00A3236C" w:rsidP="00354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36C">
        <w:rPr>
          <w:rFonts w:ascii="Times New Roman" w:hAnsi="Times New Roman" w:cs="Times New Roman"/>
          <w:sz w:val="28"/>
          <w:szCs w:val="28"/>
        </w:rPr>
        <w:t>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00AA">
        <w:rPr>
          <w:rFonts w:ascii="Times New Roman" w:hAnsi="Times New Roman" w:cs="Times New Roman"/>
          <w:sz w:val="28"/>
          <w:szCs w:val="28"/>
        </w:rPr>
        <w:t>роблемы, на решение которых направлена Программа профилактики, это случаи: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2) несвоевременной очистки кровель зданий, сооружений от снега, наледи и сосулек;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lastRenderedPageBreak/>
        <w:t xml:space="preserve">3) складирования твердых коммунальных отходов вне выделенных </w:t>
      </w:r>
      <w:proofErr w:type="gramStart"/>
      <w:r w:rsidRPr="004D00AA">
        <w:rPr>
          <w:rFonts w:ascii="Times New Roman" w:hAnsi="Times New Roman" w:cs="Times New Roman"/>
          <w:sz w:val="28"/>
          <w:szCs w:val="28"/>
        </w:rPr>
        <w:t>для  такого</w:t>
      </w:r>
      <w:proofErr w:type="gramEnd"/>
      <w:r w:rsidRPr="004D00AA">
        <w:rPr>
          <w:rFonts w:ascii="Times New Roman" w:hAnsi="Times New Roman" w:cs="Times New Roman"/>
          <w:sz w:val="28"/>
          <w:szCs w:val="28"/>
        </w:rPr>
        <w:t xml:space="preserve"> складирования мест;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4) выгула животных и выпаса сельскохозяйственных животных и птиц на территориях общего пользования;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5) сжигание сухого мус</w:t>
      </w:r>
      <w:r w:rsidR="00A3236C">
        <w:rPr>
          <w:rFonts w:ascii="Times New Roman" w:hAnsi="Times New Roman" w:cs="Times New Roman"/>
          <w:sz w:val="28"/>
          <w:szCs w:val="28"/>
        </w:rPr>
        <w:t>о</w:t>
      </w:r>
      <w:r w:rsidRPr="004D00AA">
        <w:rPr>
          <w:rFonts w:ascii="Times New Roman" w:hAnsi="Times New Roman" w:cs="Times New Roman"/>
          <w:sz w:val="28"/>
          <w:szCs w:val="28"/>
        </w:rPr>
        <w:t>ра и отходов потребления на территории села.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граждан: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- понимания необходимости исполнения требований в сфере благоустройства;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>- экологической культуры, стремления к сохранению чистоты, созданию комфортных условий проживания и сохранности окружающей среды;</w:t>
      </w:r>
    </w:p>
    <w:p w:rsidR="004D00AA" w:rsidRP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 xml:space="preserve"> - информированности о требованиях в сфере благоустройства, о размерах административных штрафов, подлежащих уплате в случае нарушения Правил благоустройства;</w:t>
      </w:r>
    </w:p>
    <w:p w:rsidR="004D00AA" w:rsidRDefault="004D00AA" w:rsidP="004D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0AA">
        <w:rPr>
          <w:rFonts w:ascii="Times New Roman" w:hAnsi="Times New Roman" w:cs="Times New Roman"/>
          <w:sz w:val="28"/>
          <w:szCs w:val="28"/>
        </w:rPr>
        <w:t xml:space="preserve"> - отсутствие системы обратной связи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8688D" w:rsidRPr="00A8688D" w:rsidRDefault="00A8688D" w:rsidP="00A8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8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A8688D" w:rsidRPr="00A8688D" w:rsidRDefault="00A8688D" w:rsidP="00A8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8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4D00AA" w:rsidRDefault="00A8688D" w:rsidP="00A8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8688D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4D00AA" w:rsidRDefault="004D00AA" w:rsidP="00354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88D" w:rsidRDefault="00006531" w:rsidP="00A8688D">
      <w:pPr>
        <w:pStyle w:val="ConsPlusNormal"/>
        <w:ind w:right="1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54">
        <w:rPr>
          <w:rFonts w:ascii="Times New Roman" w:hAnsi="Times New Roman" w:cs="Times New Roman"/>
          <w:sz w:val="28"/>
          <w:szCs w:val="28"/>
        </w:rPr>
        <w:t>Информирование по вопросам соблюдения обязательных требований</w:t>
      </w:r>
      <w:r w:rsidR="00A3236C">
        <w:rPr>
          <w:rFonts w:ascii="Times New Roman" w:hAnsi="Times New Roman" w:cs="Times New Roman"/>
          <w:sz w:val="28"/>
          <w:szCs w:val="28"/>
        </w:rPr>
        <w:t xml:space="preserve"> </w:t>
      </w:r>
      <w:r w:rsidRPr="00354254">
        <w:rPr>
          <w:rFonts w:ascii="Times New Roman" w:hAnsi="Times New Roman" w:cs="Times New Roman"/>
          <w:sz w:val="28"/>
          <w:szCs w:val="28"/>
        </w:rPr>
        <w:t>осуществлялось посредством размещения соответствующих сведений на официальном сайте муниципального образования</w:t>
      </w:r>
      <w:r w:rsidR="00A86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88D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A8688D">
        <w:rPr>
          <w:rFonts w:ascii="Times New Roman" w:hAnsi="Times New Roman" w:cs="Times New Roman"/>
          <w:sz w:val="28"/>
          <w:szCs w:val="28"/>
        </w:rPr>
        <w:t xml:space="preserve"> район в </w:t>
      </w:r>
      <w:r w:rsidR="00A8688D" w:rsidRPr="00A8688D">
        <w:rPr>
          <w:rFonts w:ascii="Times New Roman" w:hAnsi="Times New Roman" w:cs="Times New Roman"/>
          <w:sz w:val="28"/>
          <w:szCs w:val="28"/>
        </w:rPr>
        <w:t>разделе «Муниципалитеты» - «</w:t>
      </w:r>
      <w:proofErr w:type="spellStart"/>
      <w:r w:rsidR="00A8688D" w:rsidRPr="00A8688D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A8688D" w:rsidRPr="00A8688D">
        <w:rPr>
          <w:rFonts w:ascii="Times New Roman" w:hAnsi="Times New Roman" w:cs="Times New Roman"/>
          <w:sz w:val="28"/>
          <w:szCs w:val="28"/>
        </w:rPr>
        <w:t>» - «Муниципальный контроль»</w:t>
      </w:r>
      <w:r w:rsidR="00A8688D">
        <w:rPr>
          <w:rFonts w:ascii="Times New Roman" w:hAnsi="Times New Roman" w:cs="Times New Roman"/>
          <w:sz w:val="28"/>
          <w:szCs w:val="28"/>
        </w:rPr>
        <w:t>.</w:t>
      </w:r>
    </w:p>
    <w:p w:rsidR="00006531" w:rsidRPr="00354254" w:rsidRDefault="00006531" w:rsidP="00A8688D">
      <w:pPr>
        <w:pStyle w:val="ConsPlusNormal"/>
        <w:ind w:right="1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254">
        <w:rPr>
          <w:rFonts w:ascii="Times New Roman" w:hAnsi="Times New Roman" w:cs="Times New Roman"/>
          <w:sz w:val="28"/>
          <w:szCs w:val="28"/>
        </w:rPr>
        <w:t>Консультирование не осуществлялось в связи с отсутствием обращений контролируемых лиц и их представителей.</w:t>
      </w:r>
    </w:p>
    <w:p w:rsidR="00A8688D" w:rsidRDefault="00A8688D" w:rsidP="00354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254" w:rsidRDefault="00354254" w:rsidP="00A8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36C" w:rsidRDefault="00A3236C" w:rsidP="00A8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688D" w:rsidRPr="00354254" w:rsidRDefault="00A3236C" w:rsidP="00A8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sectPr w:rsidR="00A8688D" w:rsidRPr="00354254" w:rsidSect="00D82BB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14EBF"/>
    <w:multiLevelType w:val="hybridMultilevel"/>
    <w:tmpl w:val="79BCBE8E"/>
    <w:lvl w:ilvl="0" w:tplc="9210E2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31"/>
    <w:rsid w:val="00006531"/>
    <w:rsid w:val="00025BAB"/>
    <w:rsid w:val="00191D9B"/>
    <w:rsid w:val="00192BDD"/>
    <w:rsid w:val="00354254"/>
    <w:rsid w:val="004461A5"/>
    <w:rsid w:val="00457D60"/>
    <w:rsid w:val="004D00AA"/>
    <w:rsid w:val="00885B01"/>
    <w:rsid w:val="008977BB"/>
    <w:rsid w:val="008B4428"/>
    <w:rsid w:val="00A3236C"/>
    <w:rsid w:val="00A8688D"/>
    <w:rsid w:val="00C3524E"/>
    <w:rsid w:val="00C838BE"/>
    <w:rsid w:val="00C97338"/>
    <w:rsid w:val="00F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B7AC"/>
  <w15:docId w15:val="{97A0B869-FE0A-4D76-8AD1-5D503CE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31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446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61A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61A5"/>
    <w:rPr>
      <w:b/>
      <w:bCs/>
    </w:rPr>
  </w:style>
  <w:style w:type="character" w:styleId="a4">
    <w:name w:val="Emphasis"/>
    <w:basedOn w:val="a0"/>
    <w:uiPriority w:val="20"/>
    <w:qFormat/>
    <w:rsid w:val="004461A5"/>
    <w:rPr>
      <w:i/>
      <w:iCs/>
    </w:rPr>
  </w:style>
  <w:style w:type="paragraph" w:styleId="a5">
    <w:name w:val="List Paragraph"/>
    <w:basedOn w:val="a"/>
    <w:uiPriority w:val="34"/>
    <w:qFormat/>
    <w:rsid w:val="004461A5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006531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0065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0653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3542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Пользователь</cp:lastModifiedBy>
  <cp:revision>3</cp:revision>
  <dcterms:created xsi:type="dcterms:W3CDTF">2023-03-13T03:56:00Z</dcterms:created>
  <dcterms:modified xsi:type="dcterms:W3CDTF">2023-10-17T04:57:00Z</dcterms:modified>
</cp:coreProperties>
</file>