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0B" w:rsidRPr="00EE1518" w:rsidRDefault="009A370B" w:rsidP="009A370B">
      <w:pPr>
        <w:jc w:val="center"/>
        <w:rPr>
          <w:b/>
          <w:spacing w:val="20"/>
        </w:rPr>
      </w:pPr>
      <w:r w:rsidRPr="00EE1518">
        <w:rPr>
          <w:b/>
          <w:spacing w:val="20"/>
        </w:rPr>
        <w:t>АДМИНИСТРАЦИЯ ТОПЧИХИНСКОГО РАЙОНА</w:t>
      </w:r>
    </w:p>
    <w:p w:rsidR="009A370B" w:rsidRPr="00EE1518" w:rsidRDefault="009A370B" w:rsidP="009A370B">
      <w:pPr>
        <w:jc w:val="center"/>
        <w:rPr>
          <w:b/>
          <w:spacing w:val="20"/>
        </w:rPr>
      </w:pPr>
      <w:r w:rsidRPr="00EE1518">
        <w:rPr>
          <w:b/>
          <w:spacing w:val="20"/>
        </w:rPr>
        <w:t>АЛТАЙСКОГО КРАЯ</w:t>
      </w:r>
    </w:p>
    <w:p w:rsidR="009A370B" w:rsidRDefault="009A370B" w:rsidP="009A370B">
      <w:pPr>
        <w:jc w:val="center"/>
        <w:rPr>
          <w:sz w:val="28"/>
          <w:szCs w:val="28"/>
        </w:rPr>
      </w:pPr>
    </w:p>
    <w:p w:rsidR="005E3F5F" w:rsidRDefault="005E3F5F" w:rsidP="009A370B">
      <w:pPr>
        <w:jc w:val="center"/>
        <w:rPr>
          <w:sz w:val="28"/>
          <w:szCs w:val="28"/>
        </w:rPr>
      </w:pPr>
    </w:p>
    <w:p w:rsidR="009A370B" w:rsidRPr="00EE1518" w:rsidRDefault="009A370B" w:rsidP="009A370B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EE1518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A370B" w:rsidRPr="005E3F5F" w:rsidRDefault="009A370B" w:rsidP="009A370B">
      <w:pPr>
        <w:jc w:val="center"/>
        <w:rPr>
          <w:sz w:val="28"/>
          <w:szCs w:val="28"/>
        </w:rPr>
      </w:pPr>
    </w:p>
    <w:p w:rsidR="005E3F5F" w:rsidRPr="005E3F5F" w:rsidRDefault="005E3F5F" w:rsidP="009A370B">
      <w:pPr>
        <w:jc w:val="center"/>
        <w:rPr>
          <w:sz w:val="28"/>
          <w:szCs w:val="28"/>
        </w:rPr>
      </w:pPr>
    </w:p>
    <w:p w:rsidR="009A370B" w:rsidRPr="00EE1518" w:rsidRDefault="007156F1" w:rsidP="00B16E35">
      <w:pPr>
        <w:tabs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</w:rPr>
        <w:t>29.12.</w:t>
      </w:r>
      <w:r w:rsidR="009A370B" w:rsidRPr="00EE1518">
        <w:rPr>
          <w:rFonts w:ascii="Arial" w:hAnsi="Arial" w:cs="Arial"/>
        </w:rPr>
        <w:t>20</w:t>
      </w:r>
      <w:r w:rsidR="00B16E35">
        <w:rPr>
          <w:rFonts w:ascii="Arial" w:hAnsi="Arial" w:cs="Arial"/>
        </w:rPr>
        <w:t>22</w:t>
      </w:r>
      <w:r w:rsidR="00B16E35">
        <w:rPr>
          <w:rFonts w:ascii="Arial" w:hAnsi="Arial" w:cs="Arial"/>
        </w:rPr>
        <w:tab/>
      </w:r>
      <w:r w:rsidR="009A370B" w:rsidRPr="00EE151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693</w:t>
      </w:r>
    </w:p>
    <w:p w:rsidR="009A370B" w:rsidRPr="005E3F5F" w:rsidRDefault="009A370B" w:rsidP="009A370B">
      <w:pPr>
        <w:jc w:val="center"/>
        <w:rPr>
          <w:rFonts w:ascii="Arial" w:hAnsi="Arial" w:cs="Arial"/>
          <w:b/>
          <w:sz w:val="18"/>
          <w:szCs w:val="18"/>
        </w:rPr>
      </w:pPr>
      <w:r w:rsidRPr="005E3F5F">
        <w:rPr>
          <w:rFonts w:ascii="Arial" w:hAnsi="Arial" w:cs="Arial"/>
          <w:b/>
          <w:sz w:val="18"/>
          <w:szCs w:val="18"/>
        </w:rPr>
        <w:t>с. Топчиха</w:t>
      </w:r>
    </w:p>
    <w:p w:rsidR="00731685" w:rsidRPr="005C762D" w:rsidRDefault="00731685" w:rsidP="005C762D">
      <w:pPr>
        <w:tabs>
          <w:tab w:val="left" w:pos="4395"/>
        </w:tabs>
        <w:ind w:right="5243"/>
        <w:jc w:val="both"/>
        <w:rPr>
          <w:sz w:val="28"/>
          <w:szCs w:val="28"/>
        </w:rPr>
      </w:pPr>
    </w:p>
    <w:p w:rsidR="00B16E35" w:rsidRDefault="00B16E35" w:rsidP="00FA66DA">
      <w:pPr>
        <w:tabs>
          <w:tab w:val="left" w:pos="4395"/>
        </w:tabs>
        <w:ind w:right="5243"/>
        <w:jc w:val="both"/>
        <w:rPr>
          <w:sz w:val="28"/>
          <w:szCs w:val="28"/>
        </w:rPr>
      </w:pPr>
      <w:r w:rsidRPr="00B16E35">
        <w:rPr>
          <w:sz w:val="28"/>
          <w:szCs w:val="28"/>
        </w:rPr>
        <w:t xml:space="preserve">Об </w:t>
      </w:r>
      <w:r w:rsidR="005E3F5F">
        <w:rPr>
          <w:sz w:val="28"/>
          <w:szCs w:val="28"/>
        </w:rPr>
        <w:t xml:space="preserve">оценке </w:t>
      </w:r>
      <w:r w:rsidRPr="00B16E35">
        <w:rPr>
          <w:sz w:val="28"/>
          <w:szCs w:val="28"/>
        </w:rPr>
        <w:t xml:space="preserve">эффективности деятельности </w:t>
      </w:r>
      <w:r>
        <w:rPr>
          <w:sz w:val="28"/>
          <w:szCs w:val="28"/>
        </w:rPr>
        <w:t>муниципальн</w:t>
      </w:r>
      <w:r w:rsidR="00DA2D7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B16E35">
        <w:rPr>
          <w:sz w:val="28"/>
          <w:szCs w:val="28"/>
        </w:rPr>
        <w:t>учреждени</w:t>
      </w:r>
      <w:r w:rsidR="00DA2D77">
        <w:rPr>
          <w:sz w:val="28"/>
          <w:szCs w:val="28"/>
        </w:rPr>
        <w:t>я</w:t>
      </w:r>
      <w:r w:rsidR="005C762D">
        <w:rPr>
          <w:sz w:val="28"/>
          <w:szCs w:val="28"/>
        </w:rPr>
        <w:t xml:space="preserve"> </w:t>
      </w:r>
      <w:r w:rsidRPr="00B16E35">
        <w:rPr>
          <w:sz w:val="28"/>
          <w:szCs w:val="28"/>
        </w:rPr>
        <w:t>культур</w:t>
      </w:r>
      <w:r w:rsidR="005C762D">
        <w:rPr>
          <w:sz w:val="28"/>
          <w:szCs w:val="28"/>
        </w:rPr>
        <w:t>ы</w:t>
      </w:r>
      <w:r w:rsidR="00556CEB" w:rsidRPr="00556CEB">
        <w:rPr>
          <w:sz w:val="28"/>
          <w:szCs w:val="28"/>
        </w:rPr>
        <w:t xml:space="preserve"> </w:t>
      </w:r>
      <w:r w:rsidR="009D063A">
        <w:rPr>
          <w:sz w:val="28"/>
          <w:szCs w:val="28"/>
        </w:rPr>
        <w:t>Топчихинского района,</w:t>
      </w:r>
      <w:r w:rsidR="00556CEB" w:rsidRPr="00923AB1">
        <w:rPr>
          <w:sz w:val="28"/>
          <w:szCs w:val="28"/>
        </w:rPr>
        <w:t xml:space="preserve"> их руководителей</w:t>
      </w:r>
    </w:p>
    <w:p w:rsidR="00B16E35" w:rsidRDefault="00B16E35" w:rsidP="006C2A34">
      <w:pPr>
        <w:tabs>
          <w:tab w:val="left" w:pos="4395"/>
        </w:tabs>
        <w:ind w:right="5243"/>
        <w:jc w:val="both"/>
        <w:rPr>
          <w:sz w:val="28"/>
          <w:szCs w:val="28"/>
        </w:rPr>
      </w:pPr>
    </w:p>
    <w:p w:rsidR="00244B21" w:rsidRPr="005E3F5F" w:rsidRDefault="00247756" w:rsidP="001B5871">
      <w:pPr>
        <w:tabs>
          <w:tab w:val="left" w:pos="9639"/>
        </w:tabs>
        <w:ind w:firstLine="851"/>
        <w:jc w:val="both"/>
        <w:rPr>
          <w:color w:val="000000"/>
          <w:spacing w:val="40"/>
          <w:w w:val="120"/>
          <w:sz w:val="28"/>
          <w:szCs w:val="28"/>
        </w:rPr>
      </w:pPr>
      <w:r w:rsidRPr="005E3F5F">
        <w:rPr>
          <w:color w:val="000000"/>
          <w:sz w:val="28"/>
          <w:szCs w:val="28"/>
        </w:rPr>
        <w:t xml:space="preserve">В </w:t>
      </w:r>
      <w:r w:rsidR="00FA66DA">
        <w:rPr>
          <w:color w:val="000000"/>
          <w:sz w:val="28"/>
          <w:szCs w:val="28"/>
        </w:rPr>
        <w:t xml:space="preserve">целях </w:t>
      </w:r>
      <w:r w:rsidR="00FA66DA">
        <w:rPr>
          <w:sz w:val="28"/>
          <w:szCs w:val="28"/>
        </w:rPr>
        <w:t xml:space="preserve">оценки </w:t>
      </w:r>
      <w:r w:rsidR="00FA66DA" w:rsidRPr="00B16E35">
        <w:rPr>
          <w:sz w:val="28"/>
          <w:szCs w:val="28"/>
        </w:rPr>
        <w:t xml:space="preserve">эффективности деятельности </w:t>
      </w:r>
      <w:r w:rsidR="00FA66DA">
        <w:rPr>
          <w:sz w:val="28"/>
          <w:szCs w:val="28"/>
        </w:rPr>
        <w:t>муниципальн</w:t>
      </w:r>
      <w:r w:rsidR="00DA2D77">
        <w:rPr>
          <w:sz w:val="28"/>
          <w:szCs w:val="28"/>
        </w:rPr>
        <w:t>ого</w:t>
      </w:r>
      <w:r w:rsidR="00FA66DA">
        <w:rPr>
          <w:sz w:val="28"/>
          <w:szCs w:val="28"/>
        </w:rPr>
        <w:t xml:space="preserve"> </w:t>
      </w:r>
      <w:r w:rsidR="00FA66DA" w:rsidRPr="00B16E35">
        <w:rPr>
          <w:sz w:val="28"/>
          <w:szCs w:val="28"/>
        </w:rPr>
        <w:t>учреждени</w:t>
      </w:r>
      <w:r w:rsidR="00DA2D77">
        <w:rPr>
          <w:sz w:val="28"/>
          <w:szCs w:val="28"/>
        </w:rPr>
        <w:t>я</w:t>
      </w:r>
      <w:r w:rsidR="00FA66DA">
        <w:rPr>
          <w:sz w:val="28"/>
          <w:szCs w:val="28"/>
        </w:rPr>
        <w:t xml:space="preserve"> </w:t>
      </w:r>
      <w:r w:rsidR="00FA66DA" w:rsidRPr="00B16E35">
        <w:rPr>
          <w:sz w:val="28"/>
          <w:szCs w:val="28"/>
        </w:rPr>
        <w:t>культур</w:t>
      </w:r>
      <w:r w:rsidR="00FA66DA">
        <w:rPr>
          <w:sz w:val="28"/>
          <w:szCs w:val="28"/>
        </w:rPr>
        <w:t>ы</w:t>
      </w:r>
      <w:r w:rsidR="00FA66DA" w:rsidRPr="00556CEB">
        <w:rPr>
          <w:sz w:val="28"/>
          <w:szCs w:val="28"/>
        </w:rPr>
        <w:t xml:space="preserve"> </w:t>
      </w:r>
      <w:r w:rsidR="00FA66DA">
        <w:rPr>
          <w:sz w:val="28"/>
          <w:szCs w:val="28"/>
        </w:rPr>
        <w:t>Топчихинского района,</w:t>
      </w:r>
      <w:r w:rsidR="00FA66DA" w:rsidRPr="00923AB1">
        <w:rPr>
          <w:sz w:val="28"/>
          <w:szCs w:val="28"/>
        </w:rPr>
        <w:t xml:space="preserve"> </w:t>
      </w:r>
      <w:r w:rsidR="00DA2D77">
        <w:rPr>
          <w:sz w:val="28"/>
          <w:szCs w:val="28"/>
        </w:rPr>
        <w:t>его</w:t>
      </w:r>
      <w:r w:rsidR="00FA66DA" w:rsidRPr="00923AB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я</w:t>
      </w:r>
      <w:r w:rsidR="00FA66DA">
        <w:rPr>
          <w:sz w:val="28"/>
          <w:szCs w:val="28"/>
        </w:rPr>
        <w:t>,</w:t>
      </w:r>
      <w:r w:rsidR="00FA66DA" w:rsidRPr="005E3F5F">
        <w:rPr>
          <w:color w:val="000000"/>
          <w:sz w:val="28"/>
          <w:szCs w:val="28"/>
        </w:rPr>
        <w:t xml:space="preserve"> руководствуясь </w:t>
      </w:r>
      <w:r w:rsidR="00860278" w:rsidRPr="005E3F5F">
        <w:rPr>
          <w:color w:val="000000"/>
          <w:sz w:val="28"/>
          <w:szCs w:val="28"/>
        </w:rPr>
        <w:t>Методически</w:t>
      </w:r>
      <w:r w:rsidR="00ED6981" w:rsidRPr="005E3F5F">
        <w:rPr>
          <w:color w:val="000000"/>
          <w:sz w:val="28"/>
          <w:szCs w:val="28"/>
        </w:rPr>
        <w:t>ми</w:t>
      </w:r>
      <w:r w:rsidR="00860278" w:rsidRPr="005E3F5F">
        <w:rPr>
          <w:color w:val="000000"/>
          <w:sz w:val="28"/>
          <w:szCs w:val="28"/>
        </w:rPr>
        <w:t xml:space="preserve"> рекомендаци</w:t>
      </w:r>
      <w:r w:rsidR="00ED6981" w:rsidRPr="005E3F5F">
        <w:rPr>
          <w:color w:val="000000"/>
          <w:sz w:val="28"/>
          <w:szCs w:val="28"/>
        </w:rPr>
        <w:t>ями</w:t>
      </w:r>
      <w:r w:rsidR="00860278" w:rsidRPr="005E3F5F">
        <w:rPr>
          <w:color w:val="000000"/>
          <w:sz w:val="28"/>
          <w:szCs w:val="28"/>
        </w:rPr>
        <w:t xml:space="preserve">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</w:t>
      </w:r>
      <w:r w:rsidR="00ED6981" w:rsidRPr="005E3F5F">
        <w:rPr>
          <w:color w:val="000000"/>
          <w:sz w:val="28"/>
          <w:szCs w:val="28"/>
        </w:rPr>
        <w:t xml:space="preserve">, утвержденными приказом Министерства культуры Российской Федерации от 28.06.2013 № 920, </w:t>
      </w:r>
      <w:r w:rsidR="00181F1F" w:rsidRPr="005E3F5F">
        <w:rPr>
          <w:color w:val="000000"/>
          <w:sz w:val="28"/>
          <w:szCs w:val="28"/>
        </w:rPr>
        <w:t xml:space="preserve">Уставом муниципального образования Топчихинский район Алтайского края, </w:t>
      </w:r>
      <w:r w:rsidR="00A64091">
        <w:rPr>
          <w:color w:val="000000"/>
          <w:sz w:val="28"/>
          <w:szCs w:val="28"/>
        </w:rPr>
        <w:t>учитывая Приказ Мини</w:t>
      </w:r>
      <w:r w:rsidR="003F3FD6">
        <w:rPr>
          <w:color w:val="000000"/>
          <w:sz w:val="28"/>
          <w:szCs w:val="28"/>
        </w:rPr>
        <w:t>с</w:t>
      </w:r>
      <w:r w:rsidR="00A64091">
        <w:rPr>
          <w:color w:val="000000"/>
          <w:sz w:val="28"/>
          <w:szCs w:val="28"/>
        </w:rPr>
        <w:t>терства культуры</w:t>
      </w:r>
      <w:r w:rsidR="003F3FD6">
        <w:rPr>
          <w:color w:val="000000"/>
          <w:sz w:val="28"/>
          <w:szCs w:val="28"/>
        </w:rPr>
        <w:t xml:space="preserve"> </w:t>
      </w:r>
      <w:r w:rsidR="00DA2D77">
        <w:rPr>
          <w:color w:val="000000"/>
          <w:sz w:val="28"/>
          <w:szCs w:val="28"/>
        </w:rPr>
        <w:t xml:space="preserve">Алтайского края от 30.12.2014 № 574 «Об утверждении целевых показателей эффективности деятельности и критериев оценки </w:t>
      </w:r>
      <w:r w:rsidR="00244B21" w:rsidRPr="005E3F5F">
        <w:rPr>
          <w:color w:val="000000"/>
          <w:sz w:val="28"/>
          <w:szCs w:val="28"/>
        </w:rPr>
        <w:t xml:space="preserve"> </w:t>
      </w:r>
      <w:r w:rsidR="00DA2D77" w:rsidRPr="005E3F5F">
        <w:rPr>
          <w:color w:val="000000"/>
          <w:sz w:val="28"/>
          <w:szCs w:val="28"/>
        </w:rPr>
        <w:t xml:space="preserve">деятельности </w:t>
      </w:r>
      <w:r w:rsidR="00DA2D77">
        <w:rPr>
          <w:color w:val="000000"/>
          <w:sz w:val="28"/>
          <w:szCs w:val="28"/>
        </w:rPr>
        <w:t xml:space="preserve">краевых государственных казенных, бюджетных, </w:t>
      </w:r>
      <w:r w:rsidR="00473B25">
        <w:rPr>
          <w:color w:val="000000"/>
          <w:sz w:val="28"/>
          <w:szCs w:val="28"/>
        </w:rPr>
        <w:t>учреждений и краевых автономных</w:t>
      </w:r>
      <w:r w:rsidR="00DA2D77">
        <w:rPr>
          <w:color w:val="000000"/>
          <w:sz w:val="28"/>
          <w:szCs w:val="28"/>
        </w:rPr>
        <w:t xml:space="preserve"> учреждений,  </w:t>
      </w:r>
      <w:r w:rsidR="00DA2D77" w:rsidRPr="005E3F5F">
        <w:rPr>
          <w:color w:val="000000"/>
          <w:sz w:val="28"/>
          <w:szCs w:val="28"/>
        </w:rPr>
        <w:t>подведомственных</w:t>
      </w:r>
      <w:r w:rsidR="00DA2D77">
        <w:rPr>
          <w:color w:val="000000"/>
          <w:sz w:val="28"/>
          <w:szCs w:val="28"/>
        </w:rPr>
        <w:t xml:space="preserve"> управлению Алтайского края по культуре и архивному делу, и их руководителей», </w:t>
      </w:r>
      <w:r w:rsidR="00DA2D77" w:rsidRPr="00DA2D77">
        <w:rPr>
          <w:color w:val="000000"/>
          <w:spacing w:val="24"/>
          <w:sz w:val="28"/>
          <w:szCs w:val="28"/>
        </w:rPr>
        <w:t>постановляю</w:t>
      </w:r>
      <w:r w:rsidR="00244B21" w:rsidRPr="005E3F5F">
        <w:rPr>
          <w:color w:val="000000"/>
          <w:spacing w:val="40"/>
          <w:w w:val="120"/>
          <w:sz w:val="28"/>
          <w:szCs w:val="28"/>
        </w:rPr>
        <w:t>:</w:t>
      </w:r>
    </w:p>
    <w:p w:rsidR="00244B21" w:rsidRPr="001B5871" w:rsidRDefault="00181F1F" w:rsidP="001B5871">
      <w:pPr>
        <w:tabs>
          <w:tab w:val="left" w:pos="9639"/>
        </w:tabs>
        <w:spacing w:before="120"/>
        <w:ind w:right="-5"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1.</w:t>
      </w:r>
      <w:r w:rsidR="002B3E71" w:rsidRPr="001B5871">
        <w:rPr>
          <w:sz w:val="28"/>
          <w:szCs w:val="28"/>
        </w:rPr>
        <w:t> </w:t>
      </w:r>
      <w:r w:rsidRPr="001B5871">
        <w:rPr>
          <w:sz w:val="28"/>
          <w:szCs w:val="28"/>
        </w:rPr>
        <w:t xml:space="preserve">Утвердить </w:t>
      </w:r>
      <w:r w:rsidR="00923AB1" w:rsidRPr="001B5871">
        <w:rPr>
          <w:sz w:val="28"/>
          <w:szCs w:val="28"/>
        </w:rPr>
        <w:t>Перечень целевых показателей эффективности деятельности и критериев оценки эффективности деятельности муниципальн</w:t>
      </w:r>
      <w:r w:rsidR="00DA2D77">
        <w:rPr>
          <w:sz w:val="28"/>
          <w:szCs w:val="28"/>
        </w:rPr>
        <w:t>ого</w:t>
      </w:r>
      <w:r w:rsidR="00923AB1" w:rsidRPr="001B5871">
        <w:rPr>
          <w:sz w:val="28"/>
          <w:szCs w:val="28"/>
        </w:rPr>
        <w:t xml:space="preserve"> учреждени</w:t>
      </w:r>
      <w:r w:rsidR="00DA2D77">
        <w:rPr>
          <w:sz w:val="28"/>
          <w:szCs w:val="28"/>
        </w:rPr>
        <w:t>я</w:t>
      </w:r>
      <w:r w:rsidR="00923AB1" w:rsidRPr="001B5871">
        <w:rPr>
          <w:sz w:val="28"/>
          <w:szCs w:val="28"/>
        </w:rPr>
        <w:t xml:space="preserve"> культуры Топчихинского района, </w:t>
      </w:r>
      <w:r w:rsidR="00DA2D77">
        <w:rPr>
          <w:sz w:val="28"/>
          <w:szCs w:val="28"/>
        </w:rPr>
        <w:t>его</w:t>
      </w:r>
      <w:r w:rsidR="00923AB1" w:rsidRPr="001B587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я</w:t>
      </w:r>
      <w:r w:rsidR="000D7500" w:rsidRPr="001B5871">
        <w:rPr>
          <w:sz w:val="28"/>
          <w:szCs w:val="28"/>
        </w:rPr>
        <w:t xml:space="preserve"> </w:t>
      </w:r>
      <w:r w:rsidR="00785EBF" w:rsidRPr="001B5871">
        <w:rPr>
          <w:sz w:val="28"/>
          <w:szCs w:val="28"/>
        </w:rPr>
        <w:t xml:space="preserve">в соответствии с </w:t>
      </w:r>
      <w:r w:rsidR="0084048F" w:rsidRPr="001B5871">
        <w:rPr>
          <w:sz w:val="28"/>
          <w:szCs w:val="28"/>
        </w:rPr>
        <w:t>Приложением 1.</w:t>
      </w:r>
    </w:p>
    <w:p w:rsidR="0038358E" w:rsidRPr="001B5871" w:rsidRDefault="0038358E" w:rsidP="001B5871">
      <w:pPr>
        <w:tabs>
          <w:tab w:val="left" w:pos="9639"/>
        </w:tabs>
        <w:spacing w:before="120"/>
        <w:ind w:right="-5"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 xml:space="preserve">2. Создать комиссию по </w:t>
      </w:r>
      <w:r w:rsidR="009D3D99" w:rsidRPr="001B5871">
        <w:rPr>
          <w:sz w:val="28"/>
          <w:szCs w:val="28"/>
        </w:rPr>
        <w:t>оценке</w:t>
      </w:r>
      <w:r w:rsidRPr="001B5871">
        <w:rPr>
          <w:sz w:val="28"/>
          <w:szCs w:val="28"/>
        </w:rPr>
        <w:t xml:space="preserve"> эффективности деятельности </w:t>
      </w:r>
      <w:r w:rsidR="00DA2D77" w:rsidRPr="001B5871">
        <w:rPr>
          <w:sz w:val="28"/>
          <w:szCs w:val="28"/>
        </w:rPr>
        <w:t>муниципальн</w:t>
      </w:r>
      <w:r w:rsidR="00DA2D77">
        <w:rPr>
          <w:sz w:val="28"/>
          <w:szCs w:val="28"/>
        </w:rPr>
        <w:t>ого</w:t>
      </w:r>
      <w:r w:rsidR="00DA2D77" w:rsidRPr="001B5871">
        <w:rPr>
          <w:sz w:val="28"/>
          <w:szCs w:val="28"/>
        </w:rPr>
        <w:t xml:space="preserve"> учреждени</w:t>
      </w:r>
      <w:r w:rsidR="00DA2D77">
        <w:rPr>
          <w:sz w:val="28"/>
          <w:szCs w:val="28"/>
        </w:rPr>
        <w:t>я</w:t>
      </w:r>
      <w:r w:rsidR="00DA2D77" w:rsidRPr="001B5871">
        <w:rPr>
          <w:sz w:val="28"/>
          <w:szCs w:val="28"/>
        </w:rPr>
        <w:t xml:space="preserve"> культуры Топчихинского района, </w:t>
      </w:r>
      <w:r w:rsidR="00DA2D77">
        <w:rPr>
          <w:sz w:val="28"/>
          <w:szCs w:val="28"/>
        </w:rPr>
        <w:t>его</w:t>
      </w:r>
      <w:r w:rsidR="00DA2D77" w:rsidRPr="001B587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я</w:t>
      </w:r>
      <w:r w:rsidR="00DA2D77" w:rsidRPr="001B5871">
        <w:rPr>
          <w:sz w:val="28"/>
          <w:szCs w:val="28"/>
        </w:rPr>
        <w:t xml:space="preserve"> </w:t>
      </w:r>
      <w:r w:rsidRPr="001B5871">
        <w:rPr>
          <w:sz w:val="28"/>
          <w:szCs w:val="28"/>
        </w:rPr>
        <w:t>(далее - Комиссия).</w:t>
      </w:r>
    </w:p>
    <w:p w:rsidR="0038358E" w:rsidRPr="001B5871" w:rsidRDefault="0038358E" w:rsidP="001B5871">
      <w:pPr>
        <w:spacing w:before="120"/>
        <w:ind w:firstLine="720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3. Комиссия является коллегиальным органом, образуемым постановлением Администрации района, функционирующим на общественных началах, состоящим из председателя, заместителя председателя, секретаря и не менее двух членов Комиссии.</w:t>
      </w:r>
    </w:p>
    <w:p w:rsidR="0038358E" w:rsidRPr="001B5871" w:rsidRDefault="0038358E" w:rsidP="001B5871">
      <w:pPr>
        <w:spacing w:before="120"/>
        <w:ind w:firstLine="720"/>
        <w:jc w:val="both"/>
        <w:rPr>
          <w:sz w:val="28"/>
          <w:szCs w:val="28"/>
        </w:rPr>
      </w:pPr>
      <w:r w:rsidRPr="001B5871">
        <w:rPr>
          <w:sz w:val="28"/>
          <w:szCs w:val="28"/>
        </w:rPr>
        <w:t xml:space="preserve">4. Комиссия </w:t>
      </w:r>
      <w:r w:rsidR="009D3D99" w:rsidRPr="001B5871">
        <w:rPr>
          <w:sz w:val="28"/>
          <w:szCs w:val="28"/>
        </w:rPr>
        <w:t xml:space="preserve">оценивает </w:t>
      </w:r>
      <w:r w:rsidR="003E5770" w:rsidRPr="001B5871">
        <w:rPr>
          <w:sz w:val="28"/>
          <w:szCs w:val="28"/>
        </w:rPr>
        <w:t xml:space="preserve">эффективность </w:t>
      </w:r>
      <w:r w:rsidRPr="001B5871">
        <w:rPr>
          <w:sz w:val="28"/>
          <w:szCs w:val="28"/>
        </w:rPr>
        <w:t xml:space="preserve">деятельности </w:t>
      </w:r>
      <w:r w:rsidR="00DA2D77" w:rsidRPr="001B5871">
        <w:rPr>
          <w:sz w:val="28"/>
          <w:szCs w:val="28"/>
        </w:rPr>
        <w:t>муниципальн</w:t>
      </w:r>
      <w:r w:rsidR="00DA2D77">
        <w:rPr>
          <w:sz w:val="28"/>
          <w:szCs w:val="28"/>
        </w:rPr>
        <w:t>ого</w:t>
      </w:r>
      <w:r w:rsidR="00DA2D77" w:rsidRPr="001B5871">
        <w:rPr>
          <w:sz w:val="28"/>
          <w:szCs w:val="28"/>
        </w:rPr>
        <w:t xml:space="preserve"> учреждени</w:t>
      </w:r>
      <w:r w:rsidR="00DA2D77">
        <w:rPr>
          <w:sz w:val="28"/>
          <w:szCs w:val="28"/>
        </w:rPr>
        <w:t>я</w:t>
      </w:r>
      <w:r w:rsidR="00DA2D77" w:rsidRPr="001B5871">
        <w:rPr>
          <w:sz w:val="28"/>
          <w:szCs w:val="28"/>
        </w:rPr>
        <w:t xml:space="preserve"> культуры Топчихинского района, </w:t>
      </w:r>
      <w:r w:rsidR="00DA2D77">
        <w:rPr>
          <w:sz w:val="28"/>
          <w:szCs w:val="28"/>
        </w:rPr>
        <w:t>его</w:t>
      </w:r>
      <w:r w:rsidR="00DA2D77" w:rsidRPr="001B587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я</w:t>
      </w:r>
      <w:r w:rsidRPr="001B5871">
        <w:rPr>
          <w:sz w:val="28"/>
          <w:szCs w:val="28"/>
        </w:rPr>
        <w:t xml:space="preserve"> на основании представленн</w:t>
      </w:r>
      <w:r w:rsidR="004C51B9" w:rsidRPr="001B5871">
        <w:rPr>
          <w:sz w:val="28"/>
          <w:szCs w:val="28"/>
        </w:rPr>
        <w:t>ых</w:t>
      </w:r>
      <w:r w:rsidRPr="001B587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ем</w:t>
      </w:r>
      <w:r w:rsidRPr="001B5871">
        <w:rPr>
          <w:sz w:val="28"/>
          <w:szCs w:val="28"/>
        </w:rPr>
        <w:t xml:space="preserve"> отчет</w:t>
      </w:r>
      <w:r w:rsidR="004C51B9" w:rsidRPr="001B5871">
        <w:rPr>
          <w:sz w:val="28"/>
          <w:szCs w:val="28"/>
        </w:rPr>
        <w:t>ов</w:t>
      </w:r>
      <w:r w:rsidRPr="001B5871">
        <w:rPr>
          <w:sz w:val="28"/>
          <w:szCs w:val="28"/>
        </w:rPr>
        <w:t xml:space="preserve"> об исполнении целевых показателей эффективности деятельности и критериев оценки эффективности деятельности </w:t>
      </w:r>
      <w:r w:rsidR="00DA2D77" w:rsidRPr="001B5871">
        <w:rPr>
          <w:sz w:val="28"/>
          <w:szCs w:val="28"/>
        </w:rPr>
        <w:t>муниципальн</w:t>
      </w:r>
      <w:r w:rsidR="00DA2D77">
        <w:rPr>
          <w:sz w:val="28"/>
          <w:szCs w:val="28"/>
        </w:rPr>
        <w:t>ого</w:t>
      </w:r>
      <w:r w:rsidR="00DA2D77" w:rsidRPr="001B5871">
        <w:rPr>
          <w:sz w:val="28"/>
          <w:szCs w:val="28"/>
        </w:rPr>
        <w:t xml:space="preserve"> учреждени</w:t>
      </w:r>
      <w:r w:rsidR="00DA2D77">
        <w:rPr>
          <w:sz w:val="28"/>
          <w:szCs w:val="28"/>
        </w:rPr>
        <w:t>я</w:t>
      </w:r>
      <w:r w:rsidR="00DA2D77" w:rsidRPr="001B5871">
        <w:rPr>
          <w:sz w:val="28"/>
          <w:szCs w:val="28"/>
        </w:rPr>
        <w:t xml:space="preserve"> культуры Топчихинского района, </w:t>
      </w:r>
      <w:r w:rsidR="00DA2D77">
        <w:rPr>
          <w:sz w:val="28"/>
          <w:szCs w:val="28"/>
        </w:rPr>
        <w:t>его</w:t>
      </w:r>
      <w:r w:rsidR="00DA2D77" w:rsidRPr="001B587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я</w:t>
      </w:r>
      <w:r w:rsidR="00DA2D77" w:rsidRPr="001B5871">
        <w:rPr>
          <w:sz w:val="28"/>
          <w:szCs w:val="28"/>
        </w:rPr>
        <w:t xml:space="preserve"> </w:t>
      </w:r>
      <w:r w:rsidRPr="001B5871">
        <w:rPr>
          <w:sz w:val="28"/>
          <w:szCs w:val="28"/>
        </w:rPr>
        <w:t>в соответствии с Приложением 1.</w:t>
      </w:r>
    </w:p>
    <w:p w:rsidR="0038358E" w:rsidRPr="001B5871" w:rsidRDefault="001E7F37" w:rsidP="001B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38358E" w:rsidRPr="001B5871">
        <w:rPr>
          <w:sz w:val="28"/>
          <w:szCs w:val="28"/>
        </w:rPr>
        <w:t xml:space="preserve">Заседания Комиссии проводятся председателем Комиссии, а при его отсутствии </w:t>
      </w:r>
      <w:r w:rsidR="002A697F" w:rsidRPr="001B5871">
        <w:rPr>
          <w:sz w:val="28"/>
          <w:szCs w:val="28"/>
        </w:rPr>
        <w:t>–</w:t>
      </w:r>
      <w:r w:rsidR="0038358E" w:rsidRPr="001B5871">
        <w:rPr>
          <w:sz w:val="28"/>
          <w:szCs w:val="28"/>
        </w:rPr>
        <w:t xml:space="preserve"> заместителем председателя, </w:t>
      </w:r>
      <w:r w:rsidR="00D70086" w:rsidRPr="001B5871">
        <w:rPr>
          <w:sz w:val="28"/>
          <w:szCs w:val="28"/>
        </w:rPr>
        <w:t>ежеквартально</w:t>
      </w:r>
      <w:r w:rsidR="0038358E" w:rsidRPr="001B5871">
        <w:rPr>
          <w:sz w:val="28"/>
          <w:szCs w:val="28"/>
        </w:rPr>
        <w:t>.</w:t>
      </w:r>
    </w:p>
    <w:p w:rsidR="0038358E" w:rsidRPr="001B5871" w:rsidRDefault="001E7F37" w:rsidP="001B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8358E" w:rsidRPr="001B5871">
        <w:rPr>
          <w:sz w:val="28"/>
          <w:szCs w:val="28"/>
        </w:rPr>
        <w:t xml:space="preserve">Заседание Комиссии считается правомочным при присутствии более половины ее состава. </w:t>
      </w:r>
    </w:p>
    <w:p w:rsidR="001E7F37" w:rsidRDefault="001E7F37" w:rsidP="001B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8358E" w:rsidRPr="001B5871">
        <w:rPr>
          <w:sz w:val="28"/>
          <w:szCs w:val="28"/>
        </w:rPr>
        <w:t xml:space="preserve">Решение Комиссии принимается большинством голосов, участвующих в заседании. </w:t>
      </w:r>
    </w:p>
    <w:p w:rsidR="0038358E" w:rsidRPr="001B5871" w:rsidRDefault="001E7F37" w:rsidP="001B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8358E" w:rsidRPr="001B5871">
        <w:rPr>
          <w:sz w:val="28"/>
          <w:szCs w:val="28"/>
        </w:rPr>
        <w:t>Заседание Комиссии оформляется протоколом.</w:t>
      </w:r>
    </w:p>
    <w:p w:rsidR="0038358E" w:rsidRPr="001B5871" w:rsidRDefault="001E7F37" w:rsidP="001B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8358E" w:rsidRPr="001B5871">
        <w:rPr>
          <w:sz w:val="28"/>
          <w:szCs w:val="28"/>
        </w:rPr>
        <w:t>Секретарь Комиссии обеспечивает: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прием отчетов руководител</w:t>
      </w:r>
      <w:r w:rsidR="0060373D">
        <w:rPr>
          <w:sz w:val="28"/>
          <w:szCs w:val="28"/>
        </w:rPr>
        <w:t>я</w:t>
      </w:r>
      <w:r w:rsidRPr="001B5871">
        <w:rPr>
          <w:sz w:val="28"/>
          <w:szCs w:val="28"/>
        </w:rPr>
        <w:t xml:space="preserve"> муниципальн</w:t>
      </w:r>
      <w:r w:rsidR="00A667A9">
        <w:rPr>
          <w:sz w:val="28"/>
          <w:szCs w:val="28"/>
        </w:rPr>
        <w:t>ого</w:t>
      </w:r>
      <w:r w:rsidRPr="001B5871">
        <w:rPr>
          <w:sz w:val="28"/>
          <w:szCs w:val="28"/>
        </w:rPr>
        <w:t xml:space="preserve"> учреждени</w:t>
      </w:r>
      <w:r w:rsidR="00A667A9">
        <w:rPr>
          <w:sz w:val="28"/>
          <w:szCs w:val="28"/>
        </w:rPr>
        <w:t>я</w:t>
      </w:r>
      <w:r w:rsidRPr="001B5871">
        <w:rPr>
          <w:sz w:val="28"/>
          <w:szCs w:val="28"/>
        </w:rPr>
        <w:t xml:space="preserve"> культуры;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подготовку материалов на заседание Комиссии;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оформление протокола заседания Комиссии;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документальное оформление деятельности Комиссии;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подготовку соответствующих проектов распоряжений Администрации района;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подготовку и сдачу отчетов в соответствии с установленными сроками;</w:t>
      </w:r>
    </w:p>
    <w:p w:rsidR="0038358E" w:rsidRPr="001B5871" w:rsidRDefault="0038358E" w:rsidP="001B5871">
      <w:pPr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</w:rPr>
        <w:t>- подготовку материалов деятельности Комиссии для передачи в архив.</w:t>
      </w:r>
    </w:p>
    <w:p w:rsidR="0038358E" w:rsidRPr="001B5871" w:rsidRDefault="003672D4" w:rsidP="001B5871">
      <w:pPr>
        <w:spacing w:before="120"/>
        <w:ind w:firstLine="709"/>
        <w:jc w:val="both"/>
        <w:rPr>
          <w:sz w:val="28"/>
          <w:szCs w:val="28"/>
        </w:rPr>
      </w:pPr>
      <w:r w:rsidRPr="001B5871">
        <w:rPr>
          <w:sz w:val="28"/>
          <w:szCs w:val="28"/>
          <w:lang w:val="en-US"/>
        </w:rPr>
        <w:t>5</w:t>
      </w:r>
      <w:r w:rsidR="0038358E" w:rsidRPr="001B5871">
        <w:rPr>
          <w:sz w:val="28"/>
          <w:szCs w:val="28"/>
        </w:rPr>
        <w:t>. Утвердить следующий состав Комиссии: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528"/>
        <w:gridCol w:w="5970"/>
      </w:tblGrid>
      <w:tr w:rsidR="0038358E" w:rsidRPr="001B5871" w:rsidTr="009D3D99">
        <w:tc>
          <w:tcPr>
            <w:tcW w:w="3528" w:type="dxa"/>
          </w:tcPr>
          <w:p w:rsidR="0038358E" w:rsidRPr="001B5871" w:rsidRDefault="0038358E" w:rsidP="001B5871">
            <w:pPr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Назаренко Александр</w:t>
            </w:r>
          </w:p>
          <w:p w:rsidR="0038358E" w:rsidRPr="001B5871" w:rsidRDefault="0038358E" w:rsidP="001B5871">
            <w:pPr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970" w:type="dxa"/>
          </w:tcPr>
          <w:p w:rsidR="0038358E" w:rsidRPr="001B5871" w:rsidRDefault="0038358E" w:rsidP="001B5871">
            <w:pPr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-</w:t>
            </w:r>
            <w:r w:rsidR="003672D4" w:rsidRPr="001B5871">
              <w:rPr>
                <w:sz w:val="28"/>
                <w:szCs w:val="28"/>
              </w:rPr>
              <w:t> </w:t>
            </w:r>
            <w:r w:rsidRPr="001B5871">
              <w:rPr>
                <w:sz w:val="28"/>
                <w:szCs w:val="28"/>
              </w:rPr>
              <w:t xml:space="preserve">заместитель главы Администрации района </w:t>
            </w:r>
            <w:r w:rsidR="009D3D99" w:rsidRPr="001B5871">
              <w:rPr>
                <w:sz w:val="28"/>
                <w:szCs w:val="28"/>
              </w:rPr>
              <w:t>(вопросы</w:t>
            </w:r>
            <w:r w:rsidRPr="001B5871">
              <w:rPr>
                <w:sz w:val="28"/>
                <w:szCs w:val="28"/>
              </w:rPr>
              <w:t xml:space="preserve"> социальн</w:t>
            </w:r>
            <w:r w:rsidR="009D3D99" w:rsidRPr="001B5871">
              <w:rPr>
                <w:sz w:val="28"/>
                <w:szCs w:val="28"/>
              </w:rPr>
              <w:t>ого</w:t>
            </w:r>
            <w:r w:rsidRPr="001B5871">
              <w:rPr>
                <w:sz w:val="28"/>
                <w:szCs w:val="28"/>
              </w:rPr>
              <w:t xml:space="preserve"> </w:t>
            </w:r>
            <w:r w:rsidR="009D3D99" w:rsidRPr="001B5871">
              <w:rPr>
                <w:sz w:val="28"/>
                <w:szCs w:val="28"/>
              </w:rPr>
              <w:t>развития)</w:t>
            </w:r>
            <w:r w:rsidRPr="001B5871">
              <w:rPr>
                <w:sz w:val="28"/>
                <w:szCs w:val="28"/>
              </w:rPr>
              <w:t>, председатель комиссии;</w:t>
            </w:r>
          </w:p>
        </w:tc>
      </w:tr>
      <w:tr w:rsidR="0038358E" w:rsidRPr="001B5871" w:rsidTr="009D3D99">
        <w:tc>
          <w:tcPr>
            <w:tcW w:w="3528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 xml:space="preserve">Малыгина </w:t>
            </w:r>
          </w:p>
          <w:p w:rsidR="0038358E" w:rsidRPr="001B5871" w:rsidRDefault="0038358E" w:rsidP="001B5871">
            <w:pPr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5970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-</w:t>
            </w:r>
            <w:r w:rsidR="003672D4" w:rsidRPr="001B5871">
              <w:rPr>
                <w:sz w:val="28"/>
                <w:szCs w:val="28"/>
              </w:rPr>
              <w:t> </w:t>
            </w:r>
            <w:r w:rsidRPr="001B5871">
              <w:rPr>
                <w:sz w:val="28"/>
                <w:szCs w:val="28"/>
              </w:rPr>
              <w:t>заведующий отделом по труду Администрации района, заместитель председателя комиссии;</w:t>
            </w:r>
          </w:p>
        </w:tc>
      </w:tr>
      <w:tr w:rsidR="0038358E" w:rsidRPr="001B5871" w:rsidTr="009D3D99">
        <w:tc>
          <w:tcPr>
            <w:tcW w:w="3528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Бухтоярова</w:t>
            </w:r>
            <w:r w:rsidRPr="001B5871">
              <w:rPr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5970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-</w:t>
            </w:r>
            <w:r w:rsidR="003672D4" w:rsidRPr="001B5871">
              <w:rPr>
                <w:sz w:val="28"/>
                <w:szCs w:val="28"/>
              </w:rPr>
              <w:t> </w:t>
            </w:r>
            <w:r w:rsidRPr="001B5871">
              <w:rPr>
                <w:sz w:val="28"/>
                <w:szCs w:val="28"/>
              </w:rPr>
              <w:t>начальник сектора по культуре и делам молодежи отдела культуры, молодежи и спорта Администрации района, секретарь комиссии;</w:t>
            </w:r>
          </w:p>
        </w:tc>
      </w:tr>
      <w:tr w:rsidR="0038358E" w:rsidRPr="001B5871" w:rsidTr="009D3D99">
        <w:tc>
          <w:tcPr>
            <w:tcW w:w="3528" w:type="dxa"/>
          </w:tcPr>
          <w:p w:rsidR="0038358E" w:rsidRPr="001B5871" w:rsidRDefault="0038358E" w:rsidP="001B5871">
            <w:pPr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70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38358E" w:rsidRPr="001B5871" w:rsidTr="009D3D99">
        <w:tc>
          <w:tcPr>
            <w:tcW w:w="3528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Тенсина</w:t>
            </w:r>
            <w:r w:rsidRPr="001B5871">
              <w:rPr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5970" w:type="dxa"/>
          </w:tcPr>
          <w:p w:rsidR="0038358E" w:rsidRPr="001B5871" w:rsidRDefault="0038358E" w:rsidP="001B5871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-</w:t>
            </w:r>
            <w:r w:rsidR="003672D4" w:rsidRPr="001B5871">
              <w:rPr>
                <w:sz w:val="28"/>
                <w:szCs w:val="28"/>
                <w:lang w:val="en-US"/>
              </w:rPr>
              <w:t> </w:t>
            </w:r>
            <w:r w:rsidRPr="001B5871">
              <w:rPr>
                <w:sz w:val="28"/>
                <w:szCs w:val="28"/>
              </w:rPr>
              <w:t>начальник отдела учета и отчетности Администрации района;</w:t>
            </w:r>
          </w:p>
        </w:tc>
      </w:tr>
      <w:tr w:rsidR="0038358E" w:rsidRPr="001B5871" w:rsidTr="009D3D99">
        <w:tc>
          <w:tcPr>
            <w:tcW w:w="3528" w:type="dxa"/>
          </w:tcPr>
          <w:p w:rsidR="0038358E" w:rsidRDefault="001E7F37" w:rsidP="001E7F37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</w:t>
            </w:r>
          </w:p>
          <w:p w:rsidR="001E7F37" w:rsidRPr="001B5871" w:rsidRDefault="001E7F37" w:rsidP="001E7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5970" w:type="dxa"/>
          </w:tcPr>
          <w:p w:rsidR="0038358E" w:rsidRPr="001B5871" w:rsidRDefault="0038358E" w:rsidP="001E7F37">
            <w:pPr>
              <w:spacing w:before="120"/>
              <w:jc w:val="both"/>
              <w:rPr>
                <w:sz w:val="28"/>
                <w:szCs w:val="28"/>
              </w:rPr>
            </w:pPr>
            <w:r w:rsidRPr="001B5871">
              <w:rPr>
                <w:sz w:val="28"/>
                <w:szCs w:val="28"/>
              </w:rPr>
              <w:t>-</w:t>
            </w:r>
            <w:r w:rsidR="003672D4" w:rsidRPr="001B5871">
              <w:rPr>
                <w:sz w:val="28"/>
                <w:szCs w:val="28"/>
                <w:lang w:val="en-US"/>
              </w:rPr>
              <w:t> </w:t>
            </w:r>
            <w:r w:rsidR="001E7F37">
              <w:rPr>
                <w:sz w:val="28"/>
                <w:szCs w:val="28"/>
              </w:rPr>
              <w:t>председатель комитета по экономике и инвестиционной политике</w:t>
            </w:r>
            <w:r w:rsidRPr="001B5871"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9F4A2C" w:rsidRDefault="003672D4" w:rsidP="00DF6B92">
      <w:pPr>
        <w:tabs>
          <w:tab w:val="left" w:pos="9639"/>
        </w:tabs>
        <w:ind w:right="-6" w:firstLine="709"/>
        <w:jc w:val="both"/>
        <w:rPr>
          <w:sz w:val="28"/>
          <w:szCs w:val="28"/>
        </w:rPr>
      </w:pPr>
      <w:r w:rsidRPr="002A697F">
        <w:rPr>
          <w:sz w:val="28"/>
          <w:szCs w:val="28"/>
        </w:rPr>
        <w:t>6</w:t>
      </w:r>
      <w:r w:rsidR="002B3E71">
        <w:rPr>
          <w:sz w:val="28"/>
          <w:szCs w:val="28"/>
        </w:rPr>
        <w:t>. </w:t>
      </w:r>
      <w:r w:rsidR="009F4A2C">
        <w:rPr>
          <w:sz w:val="28"/>
          <w:szCs w:val="28"/>
        </w:rPr>
        <w:t>Признать утратившим</w:t>
      </w:r>
      <w:r w:rsidR="00D679F5">
        <w:rPr>
          <w:sz w:val="28"/>
          <w:szCs w:val="28"/>
        </w:rPr>
        <w:t>и</w:t>
      </w:r>
      <w:r w:rsidR="009F4A2C">
        <w:rPr>
          <w:sz w:val="28"/>
          <w:szCs w:val="28"/>
        </w:rPr>
        <w:t xml:space="preserve"> силу </w:t>
      </w:r>
      <w:r w:rsidR="00D679F5">
        <w:rPr>
          <w:sz w:val="28"/>
          <w:szCs w:val="28"/>
        </w:rPr>
        <w:t>постановления Администрации района:</w:t>
      </w:r>
    </w:p>
    <w:p w:rsidR="00D679F5" w:rsidRDefault="00D679F5" w:rsidP="00DF6B92">
      <w:pPr>
        <w:tabs>
          <w:tab w:val="left" w:pos="9639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30.12.2011 № 836 «</w:t>
      </w:r>
      <w:r w:rsidRPr="00B16E35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критериев оценки </w:t>
      </w:r>
      <w:r w:rsidRPr="00B16E35">
        <w:rPr>
          <w:sz w:val="28"/>
          <w:szCs w:val="28"/>
        </w:rPr>
        <w:t xml:space="preserve">эффективности деятельности </w:t>
      </w:r>
      <w:r w:rsidRPr="00923AB1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муниципальных </w:t>
      </w:r>
      <w:r w:rsidRPr="00B16E3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B16E35">
        <w:rPr>
          <w:sz w:val="28"/>
          <w:szCs w:val="28"/>
        </w:rPr>
        <w:t>культур</w:t>
      </w:r>
      <w:r>
        <w:rPr>
          <w:sz w:val="28"/>
          <w:szCs w:val="28"/>
        </w:rPr>
        <w:t>ы»;</w:t>
      </w:r>
    </w:p>
    <w:p w:rsidR="00D679F5" w:rsidRDefault="00D679F5" w:rsidP="00DF6B92">
      <w:pPr>
        <w:tabs>
          <w:tab w:val="left" w:pos="9639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29.01.2019 № 54 «О внесении дополнений в постановление Администрации района от 30.12.2011 № 836 «</w:t>
      </w:r>
      <w:r w:rsidRPr="00B16E35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критериев оценки </w:t>
      </w:r>
      <w:r w:rsidRPr="00B16E35">
        <w:rPr>
          <w:sz w:val="28"/>
          <w:szCs w:val="28"/>
        </w:rPr>
        <w:t xml:space="preserve">эффективности деятельности </w:t>
      </w:r>
      <w:r w:rsidRPr="00923AB1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муниципальных </w:t>
      </w:r>
      <w:r w:rsidRPr="00B16E35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B16E35">
        <w:rPr>
          <w:sz w:val="28"/>
          <w:szCs w:val="28"/>
        </w:rPr>
        <w:t>культур</w:t>
      </w:r>
      <w:r>
        <w:rPr>
          <w:sz w:val="28"/>
          <w:szCs w:val="28"/>
        </w:rPr>
        <w:t>ы».</w:t>
      </w:r>
    </w:p>
    <w:p w:rsidR="00785EBF" w:rsidRDefault="00DF6B92" w:rsidP="001B5871">
      <w:pPr>
        <w:tabs>
          <w:tab w:val="left" w:pos="9639"/>
        </w:tabs>
        <w:spacing w:before="12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45F51" w:rsidRPr="00E45F5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F5528">
        <w:rPr>
          <w:sz w:val="28"/>
          <w:szCs w:val="28"/>
        </w:rPr>
        <w:t xml:space="preserve">заместителя главы Администрации района </w:t>
      </w:r>
      <w:r w:rsidR="00923AB1">
        <w:rPr>
          <w:sz w:val="28"/>
          <w:szCs w:val="28"/>
        </w:rPr>
        <w:t>(во</w:t>
      </w:r>
      <w:r w:rsidR="001F5528">
        <w:rPr>
          <w:sz w:val="28"/>
          <w:szCs w:val="28"/>
        </w:rPr>
        <w:t>п</w:t>
      </w:r>
      <w:r w:rsidR="00923AB1">
        <w:rPr>
          <w:sz w:val="28"/>
          <w:szCs w:val="28"/>
        </w:rPr>
        <w:t>р</w:t>
      </w:r>
      <w:r w:rsidR="001F5528">
        <w:rPr>
          <w:sz w:val="28"/>
          <w:szCs w:val="28"/>
        </w:rPr>
        <w:t>о</w:t>
      </w:r>
      <w:r w:rsidR="00923AB1">
        <w:rPr>
          <w:sz w:val="28"/>
          <w:szCs w:val="28"/>
        </w:rPr>
        <w:t>сы</w:t>
      </w:r>
      <w:r w:rsidR="001F5528">
        <w:rPr>
          <w:sz w:val="28"/>
          <w:szCs w:val="28"/>
        </w:rPr>
        <w:t xml:space="preserve"> социальн</w:t>
      </w:r>
      <w:r w:rsidR="00923AB1">
        <w:rPr>
          <w:sz w:val="28"/>
          <w:szCs w:val="28"/>
        </w:rPr>
        <w:t>ого развития)</w:t>
      </w:r>
      <w:r w:rsidR="006F52B5">
        <w:rPr>
          <w:sz w:val="28"/>
          <w:szCs w:val="28"/>
        </w:rPr>
        <w:t>.</w:t>
      </w:r>
    </w:p>
    <w:p w:rsidR="00244B21" w:rsidRDefault="00244B21" w:rsidP="006C2A34">
      <w:pPr>
        <w:tabs>
          <w:tab w:val="left" w:pos="9639"/>
        </w:tabs>
        <w:ind w:right="-5" w:firstLine="851"/>
        <w:jc w:val="both"/>
        <w:rPr>
          <w:sz w:val="28"/>
          <w:szCs w:val="28"/>
        </w:rPr>
      </w:pPr>
    </w:p>
    <w:p w:rsidR="001F5528" w:rsidRDefault="001F5528" w:rsidP="006C2A34">
      <w:pPr>
        <w:tabs>
          <w:tab w:val="left" w:pos="9639"/>
        </w:tabs>
        <w:ind w:right="-5" w:firstLine="851"/>
        <w:jc w:val="both"/>
        <w:rPr>
          <w:sz w:val="28"/>
          <w:szCs w:val="28"/>
        </w:rPr>
      </w:pPr>
    </w:p>
    <w:p w:rsidR="00923AB1" w:rsidRDefault="00F553BD" w:rsidP="00923AB1">
      <w:pPr>
        <w:tabs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Заместититель г</w:t>
      </w:r>
      <w:r w:rsidR="00244B2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4B21">
        <w:rPr>
          <w:sz w:val="28"/>
          <w:szCs w:val="28"/>
        </w:rPr>
        <w:t xml:space="preserve"> района</w:t>
      </w:r>
      <w:r w:rsidR="00923AB1">
        <w:rPr>
          <w:sz w:val="28"/>
          <w:szCs w:val="28"/>
        </w:rPr>
        <w:tab/>
      </w:r>
      <w:r>
        <w:rPr>
          <w:sz w:val="28"/>
          <w:szCs w:val="28"/>
        </w:rPr>
        <w:t>А.А. Назаренко</w:t>
      </w:r>
    </w:p>
    <w:p w:rsidR="000D7500" w:rsidRDefault="000D7500" w:rsidP="00BC314E">
      <w:pPr>
        <w:jc w:val="both"/>
        <w:rPr>
          <w:sz w:val="28"/>
          <w:szCs w:val="28"/>
        </w:rPr>
        <w:sectPr w:rsidR="000D7500" w:rsidSect="00DA2D77">
          <w:pgSz w:w="11906" w:h="16838" w:code="9"/>
          <w:pgMar w:top="993" w:right="567" w:bottom="426" w:left="1701" w:header="709" w:footer="709" w:gutter="0"/>
          <w:cols w:space="708"/>
          <w:docGrid w:linePitch="360"/>
        </w:sectPr>
      </w:pPr>
    </w:p>
    <w:p w:rsidR="00244B21" w:rsidRDefault="000D7500" w:rsidP="001B5871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D7500" w:rsidRDefault="000D7500" w:rsidP="001B5871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B5871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 района</w:t>
      </w:r>
    </w:p>
    <w:p w:rsidR="000D7500" w:rsidRDefault="000D7500" w:rsidP="001B5871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6F1">
        <w:rPr>
          <w:sz w:val="28"/>
          <w:szCs w:val="28"/>
        </w:rPr>
        <w:t>29.12</w:t>
      </w:r>
      <w:r>
        <w:rPr>
          <w:sz w:val="28"/>
          <w:szCs w:val="28"/>
        </w:rPr>
        <w:t xml:space="preserve">.2022 № </w:t>
      </w:r>
      <w:r w:rsidR="007156F1">
        <w:rPr>
          <w:sz w:val="28"/>
          <w:szCs w:val="28"/>
        </w:rPr>
        <w:t>693</w:t>
      </w:r>
      <w:r>
        <w:rPr>
          <w:sz w:val="28"/>
          <w:szCs w:val="28"/>
        </w:rPr>
        <w:t>_____________</w:t>
      </w:r>
    </w:p>
    <w:p w:rsidR="000D7500" w:rsidRDefault="000D7500" w:rsidP="00BC314E">
      <w:pPr>
        <w:jc w:val="both"/>
        <w:rPr>
          <w:sz w:val="28"/>
          <w:szCs w:val="28"/>
        </w:rPr>
      </w:pPr>
    </w:p>
    <w:p w:rsidR="00A21CCE" w:rsidRDefault="00A21CCE" w:rsidP="00BC314E">
      <w:pPr>
        <w:jc w:val="both"/>
        <w:rPr>
          <w:sz w:val="28"/>
          <w:szCs w:val="28"/>
        </w:rPr>
      </w:pPr>
    </w:p>
    <w:p w:rsidR="000D7500" w:rsidRDefault="005D2593" w:rsidP="00DA2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</w:t>
      </w:r>
      <w:r w:rsidR="000D7500" w:rsidRPr="000D7500">
        <w:rPr>
          <w:sz w:val="28"/>
          <w:szCs w:val="28"/>
        </w:rPr>
        <w:t xml:space="preserve">эффективности деятельности </w:t>
      </w:r>
      <w:r>
        <w:rPr>
          <w:sz w:val="28"/>
          <w:szCs w:val="28"/>
        </w:rPr>
        <w:t xml:space="preserve">и критериев оценки </w:t>
      </w:r>
      <w:r w:rsidR="008178CD" w:rsidRPr="000D7500">
        <w:rPr>
          <w:sz w:val="28"/>
          <w:szCs w:val="28"/>
        </w:rPr>
        <w:t xml:space="preserve">эффективности деятельности </w:t>
      </w:r>
      <w:r w:rsidR="00DA2D77" w:rsidRPr="001B5871">
        <w:rPr>
          <w:sz w:val="28"/>
          <w:szCs w:val="28"/>
        </w:rPr>
        <w:t>муниципальн</w:t>
      </w:r>
      <w:r w:rsidR="00DA2D77">
        <w:rPr>
          <w:sz w:val="28"/>
          <w:szCs w:val="28"/>
        </w:rPr>
        <w:t>ого</w:t>
      </w:r>
      <w:r w:rsidR="00DA2D77" w:rsidRPr="001B5871">
        <w:rPr>
          <w:sz w:val="28"/>
          <w:szCs w:val="28"/>
        </w:rPr>
        <w:t xml:space="preserve"> учреждени</w:t>
      </w:r>
      <w:r w:rsidR="00DA2D77">
        <w:rPr>
          <w:sz w:val="28"/>
          <w:szCs w:val="28"/>
        </w:rPr>
        <w:t>я</w:t>
      </w:r>
      <w:r w:rsidR="00DA2D77" w:rsidRPr="001B5871">
        <w:rPr>
          <w:sz w:val="28"/>
          <w:szCs w:val="28"/>
        </w:rPr>
        <w:t xml:space="preserve"> культуры Топчихинского района, </w:t>
      </w:r>
      <w:r w:rsidR="00DA2D77">
        <w:rPr>
          <w:sz w:val="28"/>
          <w:szCs w:val="28"/>
        </w:rPr>
        <w:t>его</w:t>
      </w:r>
      <w:r w:rsidR="00DA2D77" w:rsidRPr="001B5871">
        <w:rPr>
          <w:sz w:val="28"/>
          <w:szCs w:val="28"/>
        </w:rPr>
        <w:t xml:space="preserve"> руководител</w:t>
      </w:r>
      <w:r w:rsidR="00DA2D77">
        <w:rPr>
          <w:sz w:val="28"/>
          <w:szCs w:val="28"/>
        </w:rPr>
        <w:t>я</w:t>
      </w:r>
    </w:p>
    <w:p w:rsidR="00A21CCE" w:rsidRDefault="00A21CCE" w:rsidP="00DA2D77">
      <w:pPr>
        <w:jc w:val="center"/>
        <w:rPr>
          <w:sz w:val="28"/>
          <w:szCs w:val="28"/>
        </w:rPr>
      </w:pPr>
    </w:p>
    <w:p w:rsidR="000D7500" w:rsidRPr="0069307E" w:rsidRDefault="000D7500" w:rsidP="00BC314E">
      <w:pPr>
        <w:jc w:val="both"/>
        <w:rPr>
          <w:sz w:val="14"/>
          <w:szCs w:val="1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3806"/>
        <w:gridCol w:w="4212"/>
        <w:gridCol w:w="2040"/>
        <w:gridCol w:w="1912"/>
        <w:gridCol w:w="1908"/>
      </w:tblGrid>
      <w:tr w:rsidR="001B5871" w:rsidRPr="001B5871" w:rsidTr="00EE2BAF">
        <w:trPr>
          <w:trHeight w:val="48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DA2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</w:t>
            </w:r>
            <w:r w:rsidR="00DA2D77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учреждения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A2D7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A2D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DA2D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учреждени</w:t>
            </w:r>
            <w:r w:rsidR="00DA2D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A2D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DA2D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Периодичность отчетности</w:t>
            </w:r>
          </w:p>
        </w:tc>
      </w:tr>
    </w:tbl>
    <w:p w:rsidR="00A21CCE" w:rsidRPr="00A21CCE" w:rsidRDefault="00A21CCE" w:rsidP="00CF2240">
      <w:pPr>
        <w:pStyle w:val="ConsPlusCell"/>
        <w:widowControl/>
        <w:tabs>
          <w:tab w:val="left" w:pos="777"/>
          <w:tab w:val="left" w:pos="4748"/>
          <w:tab w:val="left" w:pos="9143"/>
          <w:tab w:val="left" w:pos="11268"/>
          <w:tab w:val="left" w:pos="13259"/>
        </w:tabs>
        <w:ind w:left="78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758"/>
        <w:gridCol w:w="4159"/>
        <w:gridCol w:w="2015"/>
        <w:gridCol w:w="1859"/>
        <w:gridCol w:w="2092"/>
      </w:tblGrid>
      <w:tr w:rsidR="001B5871" w:rsidRPr="001B5871" w:rsidTr="008E7E8E">
        <w:trPr>
          <w:tblHeader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240" w:rsidRPr="001B5871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40" w:rsidRPr="001B5871" w:rsidRDefault="00CF2240" w:rsidP="00CF2240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деятельность учреждения</w:t>
            </w: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7E4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450F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Выполнение целевых индикаторов (показателей), утвержденных муниципальными программами в области культуры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D548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не ниже 100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62B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о выполнении целевых показателей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99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D548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от 95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 до 100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7E4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от 90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до 95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7E4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от 85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до 90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7E4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7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ниже 85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E661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муниципального задания за отчетный период  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7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не ниже 100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12A" w:rsidRPr="001B5871" w:rsidRDefault="003526B2" w:rsidP="001031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Default="003526B2" w:rsidP="001B5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10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12A" w:rsidRPr="001B5871" w:rsidRDefault="0010312A" w:rsidP="001B5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7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от 95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 до 100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D548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от 90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до 95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в объеме от 85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%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до 90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7E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Совокупное выполнение показателей ниже 85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357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739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пребывающих в нем граждан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Соблюдение мер противопожарной и антитеррористической безопасности, правил по охране труда, санитарно-гигиенических правил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10312A" w:rsidP="001031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5E3F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руководителя, результаты проверок надзорных и уполномоченных органов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12A" w:rsidRDefault="003526B2" w:rsidP="00103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10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10312A" w:rsidP="001031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D548E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Наличие замечаний, исполненных в соответствии со сроками, указанными в предписаниях, представлениях, предложениях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10312A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в срок предписаний, представлений, предложений или исполненных с нарушением указанных сроков (за исключением нарушений, устранение которых требует капитального ремонта или реконструкции</w:t>
            </w:r>
            <w:r w:rsidR="00D548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036E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работы учреждения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9A35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опроса (в форме анкетирования) граждан о качестве работы учреждения (не менее 80</w:t>
            </w:r>
            <w:r w:rsidR="009A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 от общего числа опрошенных)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9974FA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8D702A" w:rsidRPr="001B5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8E7E8E" w:rsidP="006B36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74FA" w:rsidRDefault="003526B2" w:rsidP="009974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997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9974FA" w:rsidP="0099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9A35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Отрицательные результаты опроса (в форме анкетирования) граждан о качестве работы учреждения (менее 80</w:t>
            </w:r>
            <w:r w:rsidR="009A3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% от общего числа опрошенных)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E60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357B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федеральных и краевых целевых программ</w:t>
            </w:r>
            <w:r w:rsidR="00B0518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 на получение федерального (краевого) гранта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7F14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на получение федерального (краевого) гранта или участник федеральных целевых и ведомственных программ;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7F14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конкурсе на получение федерального (краевого) 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гранта или в реализации федеральных целевых и ведомственных программ учреждением подана;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на получение федерального (краевого) гранта или в реализации федеральных целевых и ведомственных программ учреждением не направлялись.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E60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Style w:val="105pt66"/>
                <w:rFonts w:eastAsiaTheme="minorEastAsia"/>
                <w:b w:val="0"/>
                <w:bCs w:val="0"/>
                <w:w w:val="100"/>
                <w:sz w:val="24"/>
                <w:szCs w:val="24"/>
                <w:shd w:val="clear" w:color="auto" w:fill="auto"/>
              </w:rPr>
              <w:t>1.6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9A35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Результат независимой оценки качества условий оказания услуг организациями культуры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«отлично» от 81 до 100 баллов или «оценка не проводилась»;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6B11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B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3F" w:rsidRPr="001B5871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6B113F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="006B113F" w:rsidRPr="001B5871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 условий оказания услуг организациями культуры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«хорошо» от 61 до 80 баллов;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 от 40 до 60 баллов;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«ниже среднего» от 29 до 39 баллов;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от 0 до 29 баллов.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E60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Style w:val="-1pt"/>
                <w:rFonts w:eastAsiaTheme="minorEastAsia"/>
                <w:spacing w:val="0"/>
                <w:sz w:val="24"/>
                <w:szCs w:val="24"/>
                <w:shd w:val="clear" w:color="auto" w:fill="auto"/>
              </w:rPr>
              <w:t>1.7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E606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плана по устранению недостатков, выявленных в ходе независимой оценки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Исполнение Плана (в части пунктов, порученных руководителю учреждения);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8D702A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руково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9974FA" w:rsidP="009974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План не исполнен (в части пунктов, порученных руководителю учреждения.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1C" w:rsidRPr="001B5871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71C" w:rsidRPr="001B5871" w:rsidRDefault="00B91357" w:rsidP="00B9135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разделу 1: 60 баллов</w:t>
            </w:r>
          </w:p>
        </w:tc>
      </w:tr>
      <w:tr w:rsidR="00B91357" w:rsidRPr="00450FBD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357" w:rsidRPr="00450FBD" w:rsidRDefault="00B91357" w:rsidP="00450FBD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 и исполнительская дисциплина учреждения (руководителя)</w:t>
            </w: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D104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и внебюджетных средств, в том числе в рамках муниципального задания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B76C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и зафиксированных в акте нарушений целевого использования бюджетных средств;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Формы бухгалтерской отчетности, акты ревизий и проверок финансово-хозяйственной деятельности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C2" w:rsidRDefault="003526B2" w:rsidP="003C3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B76C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или зафиксированных в акте нарушений целевого использования бюджетных </w:t>
            </w:r>
            <w:r w:rsidRPr="001B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кредиторской задолженности и зафиксированных в акте нарушений целевого использования бюджетных средств.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B228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месячных, квартальных, годовых отчетов, статистической отчетности, других сведений и их качество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B76C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Соблюдение сроков, установленных порядков и форм представления сведений и отчетов;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Акт о нарушении, обходной лист, служебная записка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C2" w:rsidRDefault="003526B2" w:rsidP="003C3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B76C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Нарушение сроков, установленных порядков и форм представления сведений и отчетов.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834A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Соблюдение исполнительской дисциплины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Default="003526B2" w:rsidP="00834A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исполнение поручений учредителя;</w:t>
            </w:r>
          </w:p>
          <w:p w:rsidR="006B113F" w:rsidRPr="001B5871" w:rsidRDefault="006B113F" w:rsidP="00834A6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6B3674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>аспоряжение о дисциплинар</w:t>
            </w:r>
            <w:r w:rsidR="008E7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>ном взысканий руководителя, акт замечаний руководителю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C2" w:rsidRDefault="003526B2" w:rsidP="003C3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3F3F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Наличие дисциплинарных взысканий или официально зафиксированных замечаний.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57" w:rsidRPr="001B5871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357" w:rsidRPr="001B5871" w:rsidRDefault="00B91357" w:rsidP="00B91357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разделу 2: 20 баллов</w:t>
            </w:r>
          </w:p>
        </w:tc>
      </w:tr>
      <w:tr w:rsidR="00877EBC" w:rsidRPr="001B5871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BC" w:rsidRPr="001B5871" w:rsidRDefault="00877EBC" w:rsidP="001B5871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учреждения (руководителя), направленная на работу с кадрами</w:t>
            </w: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877E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Доведение средней заработной платы соответствующих категорий работников учреждения до установленных соотношений среднемесячной заработной платы в регионе в соответствии с региональной «дорожной картой»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2C6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учреждению показателей соотношения средней заработной платы соответствующей категории работников учреждения и доведения их в установленные сроки до среднемесячной заработной платы по Алтайскому краю;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4851E5" w:rsidP="004851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ф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 xml:space="preserve"> ЗП-</w:t>
            </w:r>
            <w:r w:rsidR="008D702A" w:rsidRPr="001B58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C2" w:rsidRDefault="003526B2" w:rsidP="003C3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C3DC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526B2" w:rsidRPr="001B5871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показателей.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466E01" w:rsidRDefault="0024403B" w:rsidP="003C3D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3526B2" w:rsidRPr="00466E01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466E01" w:rsidRPr="00466E01">
              <w:rPr>
                <w:rFonts w:ascii="Times New Roman" w:hAnsi="Times New Roman" w:cs="Times New Roman"/>
                <w:sz w:val="24"/>
                <w:szCs w:val="24"/>
              </w:rPr>
              <w:t>квоты приема на работу инвалидов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Default="00466E01" w:rsidP="00D709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6B2" w:rsidRPr="00466E01">
              <w:rPr>
                <w:rFonts w:ascii="Times New Roman" w:hAnsi="Times New Roman" w:cs="Times New Roman"/>
                <w:sz w:val="24"/>
                <w:szCs w:val="24"/>
              </w:rPr>
              <w:t>0 %</w:t>
            </w:r>
          </w:p>
          <w:p w:rsidR="003C3DC2" w:rsidRPr="00466E01" w:rsidRDefault="003C3DC2" w:rsidP="00D709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D16000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C2" w:rsidRDefault="003526B2" w:rsidP="003C3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466E0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466E01" w:rsidRDefault="00466E01" w:rsidP="00D709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E01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  <w:r w:rsidR="001B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6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71" w:rsidRPr="001B5871" w:rsidTr="008E7E8E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CF22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9977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персоналом на конец квартала (в процентах от штатной численности).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Default="003526B2" w:rsidP="00CF22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80 % и более</w:t>
            </w:r>
          </w:p>
          <w:p w:rsidR="003C3DC2" w:rsidRPr="001B5871" w:rsidRDefault="003C3DC2" w:rsidP="00CF22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DC2" w:rsidRDefault="003526B2" w:rsidP="003C3D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  <w:r w:rsidR="003C3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6B2" w:rsidRPr="001B5871" w:rsidRDefault="003C3DC2" w:rsidP="003C3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(нарастающим итогом)</w:t>
            </w:r>
          </w:p>
        </w:tc>
      </w:tr>
      <w:tr w:rsidR="001B5871" w:rsidRPr="001B5871" w:rsidTr="008E7E8E"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26B2" w:rsidRPr="001B5871" w:rsidRDefault="003526B2" w:rsidP="00B506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Менее 80 %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1B58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B2" w:rsidRPr="001B5871" w:rsidRDefault="003526B2" w:rsidP="002477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E3" w:rsidRPr="001B5871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2E3" w:rsidRPr="001B5871" w:rsidRDefault="004042E3" w:rsidP="004042E3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разделу 3: 20 баллов</w:t>
            </w:r>
          </w:p>
        </w:tc>
      </w:tr>
      <w:tr w:rsidR="004042E3" w:rsidRPr="001B5871" w:rsidTr="008E7E8E">
        <w:tc>
          <w:tcPr>
            <w:tcW w:w="14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2E3" w:rsidRPr="001B5871" w:rsidRDefault="004042E3" w:rsidP="004042E3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871">
              <w:rPr>
                <w:rFonts w:ascii="Times New Roman" w:hAnsi="Times New Roman" w:cs="Times New Roman"/>
                <w:sz w:val="24"/>
                <w:szCs w:val="24"/>
              </w:rPr>
              <w:t>Совокупная значимость всех критериев в баллах по всем разделам: 100 баллов</w:t>
            </w:r>
          </w:p>
        </w:tc>
      </w:tr>
    </w:tbl>
    <w:p w:rsidR="004042E3" w:rsidRPr="001B5871" w:rsidRDefault="004042E3" w:rsidP="004D679D">
      <w:pPr>
        <w:pStyle w:val="ConsPlusCel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09"/>
        <w:gridCol w:w="6941"/>
        <w:gridCol w:w="10"/>
      </w:tblGrid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4042E3">
            <w:pPr>
              <w:jc w:val="center"/>
              <w:rPr>
                <w:b/>
              </w:rPr>
            </w:pPr>
            <w:r w:rsidRPr="001B5871">
              <w:rPr>
                <w:b/>
              </w:rPr>
              <w:t>Периодичность</w:t>
            </w:r>
            <w:r w:rsidR="004042E3" w:rsidRPr="001B5871">
              <w:rPr>
                <w:b/>
                <w:lang w:val="en-US"/>
              </w:rPr>
              <w:t xml:space="preserve"> </w:t>
            </w:r>
            <w:r w:rsidR="004042E3" w:rsidRPr="001B5871">
              <w:rPr>
                <w:b/>
              </w:rPr>
              <w:t>оценки</w:t>
            </w:r>
          </w:p>
        </w:tc>
        <w:tc>
          <w:tcPr>
            <w:tcW w:w="7280" w:type="dxa"/>
          </w:tcPr>
          <w:p w:rsidR="0079287F" w:rsidRPr="001B5871" w:rsidRDefault="0079287F" w:rsidP="000D7500">
            <w:pPr>
              <w:jc w:val="center"/>
              <w:rPr>
                <w:b/>
              </w:rPr>
            </w:pPr>
            <w:r w:rsidRPr="001B5871">
              <w:rPr>
                <w:b/>
              </w:rPr>
              <w:t>Баллы</w:t>
            </w:r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0D7500">
            <w:pPr>
              <w:jc w:val="center"/>
            </w:pPr>
            <w:r w:rsidRPr="001B5871">
              <w:t>I квартал</w:t>
            </w:r>
          </w:p>
        </w:tc>
        <w:tc>
          <w:tcPr>
            <w:tcW w:w="7280" w:type="dxa"/>
          </w:tcPr>
          <w:p w:rsidR="0079287F" w:rsidRPr="001B5871" w:rsidRDefault="0079287F" w:rsidP="000D7500">
            <w:pPr>
              <w:jc w:val="center"/>
              <w:rPr>
                <w:lang w:val="en-US"/>
              </w:rPr>
            </w:pPr>
            <w:r w:rsidRPr="001B5871">
              <w:rPr>
                <w:lang w:val="en-US"/>
              </w:rPr>
              <w:t>2</w:t>
            </w:r>
            <w:r w:rsidR="00E901EE">
              <w:rPr>
                <w:lang w:val="en-US"/>
              </w:rPr>
              <w:t>0</w:t>
            </w:r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0D7500">
            <w:pPr>
              <w:jc w:val="center"/>
            </w:pPr>
            <w:r w:rsidRPr="001B5871">
              <w:t>I</w:t>
            </w:r>
            <w:r w:rsidRPr="001B5871">
              <w:rPr>
                <w:lang w:val="en-US"/>
              </w:rPr>
              <w:t>I</w:t>
            </w:r>
            <w:r w:rsidRPr="001B5871">
              <w:t xml:space="preserve"> квартал</w:t>
            </w:r>
          </w:p>
        </w:tc>
        <w:tc>
          <w:tcPr>
            <w:tcW w:w="7280" w:type="dxa"/>
          </w:tcPr>
          <w:p w:rsidR="0079287F" w:rsidRPr="001B5871" w:rsidRDefault="0079287F" w:rsidP="000D7500">
            <w:pPr>
              <w:jc w:val="center"/>
              <w:rPr>
                <w:lang w:val="en-US"/>
              </w:rPr>
            </w:pPr>
            <w:r w:rsidRPr="001B5871">
              <w:rPr>
                <w:lang w:val="en-US"/>
              </w:rPr>
              <w:t>2</w:t>
            </w:r>
            <w:r w:rsidR="00E901EE">
              <w:rPr>
                <w:lang w:val="en-US"/>
              </w:rPr>
              <w:t>0</w:t>
            </w:r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0D7500">
            <w:pPr>
              <w:jc w:val="center"/>
            </w:pPr>
            <w:r w:rsidRPr="001B5871">
              <w:t>I</w:t>
            </w:r>
            <w:r w:rsidRPr="001B5871">
              <w:rPr>
                <w:lang w:val="en-US"/>
              </w:rPr>
              <w:t>II</w:t>
            </w:r>
            <w:r w:rsidRPr="001B5871">
              <w:t xml:space="preserve"> квартал</w:t>
            </w:r>
          </w:p>
        </w:tc>
        <w:tc>
          <w:tcPr>
            <w:tcW w:w="7280" w:type="dxa"/>
          </w:tcPr>
          <w:p w:rsidR="0079287F" w:rsidRPr="001B5871" w:rsidRDefault="0079287F" w:rsidP="000D7500">
            <w:pPr>
              <w:jc w:val="center"/>
              <w:rPr>
                <w:lang w:val="en-US"/>
              </w:rPr>
            </w:pPr>
            <w:r w:rsidRPr="001B5871">
              <w:rPr>
                <w:lang w:val="en-US"/>
              </w:rPr>
              <w:t>2</w:t>
            </w:r>
            <w:r w:rsidR="00E901EE">
              <w:rPr>
                <w:lang w:val="en-US"/>
              </w:rPr>
              <w:t>0</w:t>
            </w:r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0D7500">
            <w:pPr>
              <w:jc w:val="center"/>
            </w:pPr>
            <w:r w:rsidRPr="001B5871">
              <w:t>I</w:t>
            </w:r>
            <w:r w:rsidRPr="001B5871">
              <w:rPr>
                <w:lang w:val="en-US"/>
              </w:rPr>
              <w:t>V</w:t>
            </w:r>
            <w:r w:rsidRPr="001B5871">
              <w:t xml:space="preserve"> квартал</w:t>
            </w:r>
          </w:p>
        </w:tc>
        <w:tc>
          <w:tcPr>
            <w:tcW w:w="7280" w:type="dxa"/>
          </w:tcPr>
          <w:p w:rsidR="0079287F" w:rsidRPr="004851E5" w:rsidRDefault="004851E5" w:rsidP="000D7500">
            <w:pPr>
              <w:jc w:val="center"/>
            </w:pPr>
            <w:r>
              <w:t>2</w:t>
            </w:r>
            <w:r w:rsidR="00E901EE">
              <w:t>0</w:t>
            </w:r>
            <w:bookmarkStart w:id="0" w:name="_GoBack"/>
            <w:bookmarkEnd w:id="0"/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4851E5" w:rsidP="004851E5">
            <w:pPr>
              <w:jc w:val="center"/>
            </w:pPr>
            <w:r>
              <w:t>Г</w:t>
            </w:r>
            <w:r w:rsidR="0079287F" w:rsidRPr="001B5871">
              <w:t>од</w:t>
            </w:r>
          </w:p>
        </w:tc>
        <w:tc>
          <w:tcPr>
            <w:tcW w:w="7280" w:type="dxa"/>
          </w:tcPr>
          <w:p w:rsidR="0079287F" w:rsidRPr="001B5871" w:rsidRDefault="0079287F" w:rsidP="000D7500">
            <w:pPr>
              <w:jc w:val="center"/>
            </w:pPr>
            <w:r w:rsidRPr="001B5871">
              <w:t>100</w:t>
            </w:r>
          </w:p>
        </w:tc>
      </w:tr>
      <w:tr w:rsidR="00B16E35" w:rsidRPr="001B5871" w:rsidTr="008E7E8E">
        <w:tc>
          <w:tcPr>
            <w:tcW w:w="15223" w:type="dxa"/>
            <w:gridSpan w:val="3"/>
          </w:tcPr>
          <w:p w:rsidR="00B16E35" w:rsidRPr="001B5871" w:rsidRDefault="00B16E35" w:rsidP="000D7500">
            <w:pPr>
              <w:jc w:val="center"/>
              <w:rPr>
                <w:b/>
              </w:rPr>
            </w:pPr>
            <w:r w:rsidRPr="001B5871">
              <w:rPr>
                <w:b/>
              </w:rPr>
              <w:t>Оценка эффективности деятельности учреждения и его руководителя за год</w:t>
            </w:r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0D7500">
            <w:pPr>
              <w:jc w:val="center"/>
            </w:pPr>
            <w:r w:rsidRPr="001B5871">
              <w:t>Высокая эффективность деятельности</w:t>
            </w:r>
          </w:p>
        </w:tc>
        <w:tc>
          <w:tcPr>
            <w:tcW w:w="7280" w:type="dxa"/>
          </w:tcPr>
          <w:p w:rsidR="0079287F" w:rsidRPr="001B5871" w:rsidRDefault="0079287F" w:rsidP="000D7500">
            <w:pPr>
              <w:jc w:val="center"/>
            </w:pPr>
            <w:r w:rsidRPr="001B5871">
              <w:t>от 91 до 100 баллов</w:t>
            </w:r>
          </w:p>
        </w:tc>
      </w:tr>
      <w:tr w:rsidR="0079287F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79287F" w:rsidRPr="001B5871" w:rsidRDefault="0079287F" w:rsidP="000D7500">
            <w:pPr>
              <w:jc w:val="center"/>
            </w:pPr>
            <w:r w:rsidRPr="001B5871">
              <w:t>Средняя эффективность деятельности</w:t>
            </w:r>
          </w:p>
        </w:tc>
        <w:tc>
          <w:tcPr>
            <w:tcW w:w="7280" w:type="dxa"/>
          </w:tcPr>
          <w:p w:rsidR="0079287F" w:rsidRPr="001B5871" w:rsidRDefault="0079287F" w:rsidP="0079287F">
            <w:pPr>
              <w:jc w:val="center"/>
            </w:pPr>
            <w:r w:rsidRPr="001B5871">
              <w:t>от 71 до 90 баллов</w:t>
            </w:r>
          </w:p>
        </w:tc>
      </w:tr>
      <w:tr w:rsidR="00B16E35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B16E35" w:rsidRPr="001B5871" w:rsidRDefault="00B16E35" w:rsidP="00247756">
            <w:pPr>
              <w:jc w:val="center"/>
            </w:pPr>
            <w:r w:rsidRPr="001B5871">
              <w:t>Низкая эффективность деятельности</w:t>
            </w:r>
          </w:p>
        </w:tc>
        <w:tc>
          <w:tcPr>
            <w:tcW w:w="7280" w:type="dxa"/>
          </w:tcPr>
          <w:p w:rsidR="00B16E35" w:rsidRPr="001B5871" w:rsidRDefault="00B16E35" w:rsidP="00B16E35">
            <w:pPr>
              <w:jc w:val="center"/>
            </w:pPr>
            <w:r w:rsidRPr="001B5871">
              <w:t>от 51 до 70 баллов</w:t>
            </w:r>
          </w:p>
        </w:tc>
      </w:tr>
      <w:tr w:rsidR="00B16E35" w:rsidRPr="001B5871" w:rsidTr="008E7E8E">
        <w:trPr>
          <w:gridAfter w:val="1"/>
          <w:wAfter w:w="10" w:type="dxa"/>
        </w:trPr>
        <w:tc>
          <w:tcPr>
            <w:tcW w:w="7933" w:type="dxa"/>
          </w:tcPr>
          <w:p w:rsidR="00B16E35" w:rsidRPr="001B5871" w:rsidRDefault="00B16E35" w:rsidP="00B16E35">
            <w:pPr>
              <w:jc w:val="center"/>
            </w:pPr>
            <w:r w:rsidRPr="001B5871">
              <w:t>Неэффективная деятельности</w:t>
            </w:r>
          </w:p>
        </w:tc>
        <w:tc>
          <w:tcPr>
            <w:tcW w:w="7280" w:type="dxa"/>
          </w:tcPr>
          <w:p w:rsidR="00B16E35" w:rsidRPr="001B5871" w:rsidRDefault="00B16E35" w:rsidP="00B16E35">
            <w:pPr>
              <w:jc w:val="center"/>
            </w:pPr>
            <w:r w:rsidRPr="001B5871">
              <w:t>от 0 до 50 баллов</w:t>
            </w:r>
          </w:p>
        </w:tc>
      </w:tr>
    </w:tbl>
    <w:p w:rsidR="00556CEB" w:rsidRPr="001B5871" w:rsidRDefault="00556CEB" w:rsidP="00BC314E">
      <w:pPr>
        <w:jc w:val="both"/>
      </w:pPr>
    </w:p>
    <w:p w:rsidR="000643FC" w:rsidRPr="001B5871" w:rsidRDefault="000643FC" w:rsidP="00145632">
      <w:pPr>
        <w:jc w:val="both"/>
      </w:pPr>
    </w:p>
    <w:sectPr w:rsidR="000643FC" w:rsidRPr="001B5871" w:rsidSect="00BF18B7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7C4A"/>
    <w:multiLevelType w:val="hybridMultilevel"/>
    <w:tmpl w:val="32241066"/>
    <w:lvl w:ilvl="0" w:tplc="A4641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42F2"/>
    <w:multiLevelType w:val="hybridMultilevel"/>
    <w:tmpl w:val="485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0B"/>
    <w:rsid w:val="0002051A"/>
    <w:rsid w:val="000232A4"/>
    <w:rsid w:val="00033C57"/>
    <w:rsid w:val="00036ED8"/>
    <w:rsid w:val="00040060"/>
    <w:rsid w:val="000643FC"/>
    <w:rsid w:val="00073782"/>
    <w:rsid w:val="00082A21"/>
    <w:rsid w:val="00087E5E"/>
    <w:rsid w:val="000B28CF"/>
    <w:rsid w:val="000B7321"/>
    <w:rsid w:val="000C63C0"/>
    <w:rsid w:val="000D7500"/>
    <w:rsid w:val="0010312A"/>
    <w:rsid w:val="00127263"/>
    <w:rsid w:val="00145632"/>
    <w:rsid w:val="0017571C"/>
    <w:rsid w:val="00181F1F"/>
    <w:rsid w:val="001B5871"/>
    <w:rsid w:val="001B7EF8"/>
    <w:rsid w:val="001C26BD"/>
    <w:rsid w:val="001E7F37"/>
    <w:rsid w:val="001F2C55"/>
    <w:rsid w:val="001F5528"/>
    <w:rsid w:val="0024403B"/>
    <w:rsid w:val="00244B21"/>
    <w:rsid w:val="00247756"/>
    <w:rsid w:val="00264BBF"/>
    <w:rsid w:val="002739C2"/>
    <w:rsid w:val="002A57CC"/>
    <w:rsid w:val="002A697F"/>
    <w:rsid w:val="002B3E71"/>
    <w:rsid w:val="002C61DF"/>
    <w:rsid w:val="00313344"/>
    <w:rsid w:val="003150F3"/>
    <w:rsid w:val="00330F7C"/>
    <w:rsid w:val="003526B2"/>
    <w:rsid w:val="00353CBD"/>
    <w:rsid w:val="00357B71"/>
    <w:rsid w:val="003672D4"/>
    <w:rsid w:val="0038358E"/>
    <w:rsid w:val="003C2E20"/>
    <w:rsid w:val="003C3DC2"/>
    <w:rsid w:val="003E5770"/>
    <w:rsid w:val="003F3FD6"/>
    <w:rsid w:val="0040175B"/>
    <w:rsid w:val="004042E3"/>
    <w:rsid w:val="00425464"/>
    <w:rsid w:val="00450FBD"/>
    <w:rsid w:val="00466E01"/>
    <w:rsid w:val="00473B25"/>
    <w:rsid w:val="00484DD3"/>
    <w:rsid w:val="004851E5"/>
    <w:rsid w:val="0049507F"/>
    <w:rsid w:val="00497B0D"/>
    <w:rsid w:val="004A1CCB"/>
    <w:rsid w:val="004B1116"/>
    <w:rsid w:val="004C51B9"/>
    <w:rsid w:val="004D65DB"/>
    <w:rsid w:val="004D679D"/>
    <w:rsid w:val="00505C4E"/>
    <w:rsid w:val="0052237F"/>
    <w:rsid w:val="00531EE3"/>
    <w:rsid w:val="0055594E"/>
    <w:rsid w:val="00556737"/>
    <w:rsid w:val="00556CEB"/>
    <w:rsid w:val="00561E6F"/>
    <w:rsid w:val="005743C9"/>
    <w:rsid w:val="00575437"/>
    <w:rsid w:val="0057718B"/>
    <w:rsid w:val="005B2031"/>
    <w:rsid w:val="005B7138"/>
    <w:rsid w:val="005C762D"/>
    <w:rsid w:val="005D2593"/>
    <w:rsid w:val="005E10CA"/>
    <w:rsid w:val="005E3F5F"/>
    <w:rsid w:val="005F25D2"/>
    <w:rsid w:val="0060373D"/>
    <w:rsid w:val="00664180"/>
    <w:rsid w:val="0069307E"/>
    <w:rsid w:val="006A0453"/>
    <w:rsid w:val="006B113F"/>
    <w:rsid w:val="006B3674"/>
    <w:rsid w:val="006C1C33"/>
    <w:rsid w:val="006C2A34"/>
    <w:rsid w:val="006E768A"/>
    <w:rsid w:val="006F52B5"/>
    <w:rsid w:val="00701AEF"/>
    <w:rsid w:val="00705C4B"/>
    <w:rsid w:val="007156F1"/>
    <w:rsid w:val="00722699"/>
    <w:rsid w:val="00731685"/>
    <w:rsid w:val="0074070D"/>
    <w:rsid w:val="00750102"/>
    <w:rsid w:val="00785EBF"/>
    <w:rsid w:val="007916F8"/>
    <w:rsid w:val="0079287F"/>
    <w:rsid w:val="007A3659"/>
    <w:rsid w:val="007A7E84"/>
    <w:rsid w:val="007B36A1"/>
    <w:rsid w:val="007E13E1"/>
    <w:rsid w:val="007E4587"/>
    <w:rsid w:val="007F141F"/>
    <w:rsid w:val="008178CD"/>
    <w:rsid w:val="00834A65"/>
    <w:rsid w:val="00836E53"/>
    <w:rsid w:val="0084048F"/>
    <w:rsid w:val="00860278"/>
    <w:rsid w:val="008618D5"/>
    <w:rsid w:val="00866607"/>
    <w:rsid w:val="00876EE4"/>
    <w:rsid w:val="00877EBC"/>
    <w:rsid w:val="00894AB7"/>
    <w:rsid w:val="008B6243"/>
    <w:rsid w:val="008C171E"/>
    <w:rsid w:val="008C4248"/>
    <w:rsid w:val="008D1807"/>
    <w:rsid w:val="008D702A"/>
    <w:rsid w:val="008E7E8E"/>
    <w:rsid w:val="00913A65"/>
    <w:rsid w:val="00914439"/>
    <w:rsid w:val="00914582"/>
    <w:rsid w:val="00923AB1"/>
    <w:rsid w:val="00935274"/>
    <w:rsid w:val="00951F95"/>
    <w:rsid w:val="00966ECA"/>
    <w:rsid w:val="00977CE2"/>
    <w:rsid w:val="009974FA"/>
    <w:rsid w:val="0099772A"/>
    <w:rsid w:val="009A00B1"/>
    <w:rsid w:val="009A35A7"/>
    <w:rsid w:val="009A370B"/>
    <w:rsid w:val="009C4885"/>
    <w:rsid w:val="009D063A"/>
    <w:rsid w:val="009D3D99"/>
    <w:rsid w:val="009F4A2C"/>
    <w:rsid w:val="00A07F26"/>
    <w:rsid w:val="00A1290B"/>
    <w:rsid w:val="00A21CCE"/>
    <w:rsid w:val="00A32CC4"/>
    <w:rsid w:val="00A56537"/>
    <w:rsid w:val="00A64091"/>
    <w:rsid w:val="00A667A9"/>
    <w:rsid w:val="00A82002"/>
    <w:rsid w:val="00A94787"/>
    <w:rsid w:val="00AA4E1C"/>
    <w:rsid w:val="00AC22E9"/>
    <w:rsid w:val="00AD4DFD"/>
    <w:rsid w:val="00AF6AE5"/>
    <w:rsid w:val="00B04A7D"/>
    <w:rsid w:val="00B04E72"/>
    <w:rsid w:val="00B05183"/>
    <w:rsid w:val="00B16E35"/>
    <w:rsid w:val="00B22871"/>
    <w:rsid w:val="00B30E8F"/>
    <w:rsid w:val="00B50693"/>
    <w:rsid w:val="00B6316E"/>
    <w:rsid w:val="00B67871"/>
    <w:rsid w:val="00B76C2B"/>
    <w:rsid w:val="00B83893"/>
    <w:rsid w:val="00B91357"/>
    <w:rsid w:val="00B94C85"/>
    <w:rsid w:val="00BA3A68"/>
    <w:rsid w:val="00BB4B55"/>
    <w:rsid w:val="00BC314E"/>
    <w:rsid w:val="00BF18B7"/>
    <w:rsid w:val="00BF47B7"/>
    <w:rsid w:val="00BF4EB3"/>
    <w:rsid w:val="00BF5909"/>
    <w:rsid w:val="00C143BF"/>
    <w:rsid w:val="00C15FAC"/>
    <w:rsid w:val="00C55178"/>
    <w:rsid w:val="00C600BE"/>
    <w:rsid w:val="00C62B25"/>
    <w:rsid w:val="00C64D41"/>
    <w:rsid w:val="00C67369"/>
    <w:rsid w:val="00C800E6"/>
    <w:rsid w:val="00C85AEB"/>
    <w:rsid w:val="00CA4CDF"/>
    <w:rsid w:val="00CB18ED"/>
    <w:rsid w:val="00CC771E"/>
    <w:rsid w:val="00CF2240"/>
    <w:rsid w:val="00D01086"/>
    <w:rsid w:val="00D027CC"/>
    <w:rsid w:val="00D104F6"/>
    <w:rsid w:val="00D14F4D"/>
    <w:rsid w:val="00D16000"/>
    <w:rsid w:val="00D548E4"/>
    <w:rsid w:val="00D679F5"/>
    <w:rsid w:val="00D70086"/>
    <w:rsid w:val="00D7096D"/>
    <w:rsid w:val="00D81BDA"/>
    <w:rsid w:val="00D93F3D"/>
    <w:rsid w:val="00D95016"/>
    <w:rsid w:val="00DA2D77"/>
    <w:rsid w:val="00DA6001"/>
    <w:rsid w:val="00DD2BCE"/>
    <w:rsid w:val="00DE042A"/>
    <w:rsid w:val="00DF6B92"/>
    <w:rsid w:val="00E255E8"/>
    <w:rsid w:val="00E45F51"/>
    <w:rsid w:val="00E51319"/>
    <w:rsid w:val="00E60698"/>
    <w:rsid w:val="00E661D3"/>
    <w:rsid w:val="00E67EB9"/>
    <w:rsid w:val="00E901EE"/>
    <w:rsid w:val="00E91461"/>
    <w:rsid w:val="00EB6026"/>
    <w:rsid w:val="00ED6981"/>
    <w:rsid w:val="00ED6FAF"/>
    <w:rsid w:val="00EE1518"/>
    <w:rsid w:val="00EE2BAF"/>
    <w:rsid w:val="00F4021D"/>
    <w:rsid w:val="00F553BD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664A4"/>
  <w15:docId w15:val="{28222E25-D89F-4A77-B390-096946F7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FAC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AC"/>
    <w:rPr>
      <w:sz w:val="28"/>
    </w:rPr>
  </w:style>
  <w:style w:type="paragraph" w:customStyle="1" w:styleId="ConsPlusCell">
    <w:name w:val="ConsPlusCell"/>
    <w:uiPriority w:val="99"/>
    <w:rsid w:val="00785E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3">
    <w:name w:val="Основной текст_"/>
    <w:basedOn w:val="a0"/>
    <w:link w:val="11"/>
    <w:rsid w:val="002A57C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2A57CC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105pt66">
    <w:name w:val="Основной текст + 10;5 pt;Полужирный;Масштаб 66%"/>
    <w:basedOn w:val="a3"/>
    <w:rsid w:val="00A56537"/>
    <w:rPr>
      <w:rFonts w:ascii="Times New Roman" w:eastAsia="Times New Roman" w:hAnsi="Times New Roman" w:cs="Times New Roman"/>
      <w:b/>
      <w:bCs/>
      <w:w w:val="66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A56537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table" w:styleId="a4">
    <w:name w:val="Table Grid"/>
    <w:basedOn w:val="a1"/>
    <w:uiPriority w:val="59"/>
    <w:rsid w:val="0079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307E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7E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B6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3F91-F6FF-4F6E-8289-843CF21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Управление соцзащиты насел. по Топчихинскому р-ну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ADR</dc:creator>
  <cp:keywords/>
  <dc:description/>
  <cp:lastModifiedBy>root</cp:lastModifiedBy>
  <cp:revision>16</cp:revision>
  <cp:lastPrinted>2023-01-11T06:04:00Z</cp:lastPrinted>
  <dcterms:created xsi:type="dcterms:W3CDTF">2022-12-30T07:57:00Z</dcterms:created>
  <dcterms:modified xsi:type="dcterms:W3CDTF">2023-04-25T10:30:00Z</dcterms:modified>
</cp:coreProperties>
</file>