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r w:rsidRPr="008567BC">
        <w:rPr>
          <w:rFonts w:ascii="Times New Roman" w:hAnsi="Times New Roman" w:cs="Times New Roman"/>
          <w:bCs w:val="0"/>
          <w:spacing w:val="20"/>
          <w:sz w:val="28"/>
          <w:szCs w:val="28"/>
        </w:rPr>
        <w:t>ТОПЧИХИНСКИЙ СЕЛЬСКИЙ СОВЕТ ДЕПУТАТОВ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r w:rsidRPr="008567BC">
        <w:rPr>
          <w:rFonts w:ascii="Times New Roman" w:hAnsi="Times New Roman" w:cs="Times New Roman"/>
          <w:bCs w:val="0"/>
          <w:spacing w:val="20"/>
          <w:sz w:val="28"/>
          <w:szCs w:val="28"/>
        </w:rPr>
        <w:t>ТОПЧИХИНСКОГО РАЙОНА АЛТАЙСКОГО КРАЯ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3A229B" w:rsidRDefault="00354C9C" w:rsidP="00354C9C">
      <w:pPr>
        <w:pStyle w:val="ConsTitle"/>
        <w:widowControl/>
        <w:jc w:val="center"/>
        <w:rPr>
          <w:b w:val="0"/>
          <w:bCs w:val="0"/>
          <w:sz w:val="28"/>
          <w:szCs w:val="28"/>
        </w:rPr>
      </w:pPr>
    </w:p>
    <w:p w:rsidR="00354C9C" w:rsidRPr="003A229B" w:rsidRDefault="00354C9C" w:rsidP="00354C9C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 w:rsidRPr="003A229B">
        <w:rPr>
          <w:bCs w:val="0"/>
          <w:spacing w:val="84"/>
          <w:sz w:val="28"/>
          <w:szCs w:val="28"/>
        </w:rPr>
        <w:t>РЕШЕНИЕ</w:t>
      </w:r>
    </w:p>
    <w:p w:rsidR="00354C9C" w:rsidRPr="003A229B" w:rsidRDefault="00354C9C" w:rsidP="00354C9C">
      <w:pPr>
        <w:pStyle w:val="ConsTitle"/>
        <w:widowControl/>
        <w:rPr>
          <w:b w:val="0"/>
          <w:bCs w:val="0"/>
          <w:sz w:val="28"/>
          <w:szCs w:val="28"/>
        </w:rPr>
      </w:pPr>
    </w:p>
    <w:p w:rsidR="00354C9C" w:rsidRPr="003A229B" w:rsidRDefault="00614B61" w:rsidP="00354C9C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25.03.</w:t>
      </w:r>
      <w:r w:rsidR="00354C9C" w:rsidRPr="003A229B">
        <w:rPr>
          <w:b w:val="0"/>
          <w:bCs w:val="0"/>
          <w:sz w:val="24"/>
          <w:szCs w:val="24"/>
        </w:rPr>
        <w:t>202</w:t>
      </w:r>
      <w:r w:rsidR="0078375A" w:rsidRPr="003A229B">
        <w:rPr>
          <w:b w:val="0"/>
          <w:bCs w:val="0"/>
          <w:sz w:val="24"/>
          <w:szCs w:val="24"/>
        </w:rPr>
        <w:t>1</w:t>
      </w:r>
      <w:r w:rsidR="009375D1" w:rsidRPr="003A229B">
        <w:rPr>
          <w:b w:val="0"/>
          <w:bCs w:val="0"/>
          <w:sz w:val="24"/>
          <w:szCs w:val="24"/>
        </w:rPr>
        <w:t xml:space="preserve">  </w:t>
      </w:r>
      <w:r w:rsidR="008B50E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</w:t>
      </w:r>
      <w:r w:rsidR="009375D1" w:rsidRPr="003A229B">
        <w:rPr>
          <w:b w:val="0"/>
          <w:bCs w:val="0"/>
          <w:sz w:val="24"/>
          <w:szCs w:val="24"/>
        </w:rPr>
        <w:t xml:space="preserve">№ </w:t>
      </w:r>
      <w:r>
        <w:rPr>
          <w:b w:val="0"/>
          <w:bCs w:val="0"/>
          <w:sz w:val="24"/>
          <w:szCs w:val="24"/>
        </w:rPr>
        <w:t xml:space="preserve"> 6</w:t>
      </w:r>
    </w:p>
    <w:p w:rsidR="00354C9C" w:rsidRPr="003A229B" w:rsidRDefault="00354C9C" w:rsidP="00354C9C">
      <w:pPr>
        <w:pStyle w:val="ConsTitle"/>
        <w:widowControl/>
        <w:jc w:val="center"/>
        <w:rPr>
          <w:sz w:val="18"/>
          <w:szCs w:val="18"/>
        </w:rPr>
      </w:pPr>
      <w:proofErr w:type="gramStart"/>
      <w:r w:rsidRPr="003A229B">
        <w:rPr>
          <w:sz w:val="18"/>
          <w:szCs w:val="18"/>
        </w:rPr>
        <w:t>с</w:t>
      </w:r>
      <w:proofErr w:type="gramEnd"/>
      <w:r w:rsidRPr="003A229B">
        <w:rPr>
          <w:sz w:val="18"/>
          <w:szCs w:val="18"/>
        </w:rPr>
        <w:t>. Топчиха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8567BC" w:rsidRDefault="00F615AE" w:rsidP="0078375A">
      <w:pPr>
        <w:ind w:right="5527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О внесении измене</w:t>
      </w:r>
      <w:r w:rsidR="001530C6" w:rsidRPr="008567BC">
        <w:rPr>
          <w:sz w:val="28"/>
          <w:szCs w:val="28"/>
        </w:rPr>
        <w:t>н</w:t>
      </w:r>
      <w:r w:rsidRPr="008567BC">
        <w:rPr>
          <w:sz w:val="28"/>
          <w:szCs w:val="28"/>
        </w:rPr>
        <w:t>ий</w:t>
      </w:r>
      <w:r w:rsidR="00354C9C" w:rsidRPr="008567BC">
        <w:rPr>
          <w:sz w:val="28"/>
          <w:szCs w:val="28"/>
        </w:rPr>
        <w:t xml:space="preserve"> в </w:t>
      </w:r>
      <w:r w:rsidR="00D33443" w:rsidRPr="008567BC">
        <w:rPr>
          <w:sz w:val="28"/>
          <w:szCs w:val="28"/>
        </w:rPr>
        <w:t>Порядок принятия решений об условиях приватизации муниципального имущества муниципального образования Топчихинский сельсовет Топчихинского района Алтайского края, утвержденный</w:t>
      </w:r>
      <w:r w:rsidR="00354C9C" w:rsidRPr="008567BC">
        <w:rPr>
          <w:sz w:val="28"/>
          <w:szCs w:val="28"/>
        </w:rPr>
        <w:t xml:space="preserve"> решением сельского Совета депутатов от </w:t>
      </w:r>
      <w:r w:rsidR="00D33443" w:rsidRPr="008567BC">
        <w:rPr>
          <w:sz w:val="28"/>
          <w:szCs w:val="28"/>
        </w:rPr>
        <w:t>25.12.2012 № 68</w:t>
      </w:r>
    </w:p>
    <w:p w:rsidR="00354C9C" w:rsidRPr="008567BC" w:rsidRDefault="00354C9C" w:rsidP="00354C9C">
      <w:pPr>
        <w:ind w:right="5102"/>
        <w:jc w:val="both"/>
        <w:rPr>
          <w:sz w:val="28"/>
          <w:szCs w:val="28"/>
        </w:rPr>
      </w:pPr>
    </w:p>
    <w:p w:rsidR="003A229B" w:rsidRDefault="00D33443" w:rsidP="003A229B">
      <w:pPr>
        <w:ind w:firstLine="709"/>
        <w:jc w:val="both"/>
        <w:rPr>
          <w:spacing w:val="84"/>
          <w:sz w:val="28"/>
          <w:szCs w:val="28"/>
        </w:rPr>
      </w:pPr>
      <w:r w:rsidRPr="00D33443">
        <w:rPr>
          <w:sz w:val="28"/>
          <w:szCs w:val="28"/>
        </w:rPr>
        <w:t xml:space="preserve">В соответствии </w:t>
      </w:r>
      <w:r w:rsidR="00114CE5">
        <w:rPr>
          <w:sz w:val="28"/>
          <w:szCs w:val="28"/>
        </w:rPr>
        <w:t>с ч</w:t>
      </w:r>
      <w:r w:rsidR="003A229B">
        <w:rPr>
          <w:sz w:val="28"/>
          <w:szCs w:val="28"/>
        </w:rPr>
        <w:t>астью</w:t>
      </w:r>
      <w:r w:rsidR="00114CE5">
        <w:rPr>
          <w:sz w:val="28"/>
          <w:szCs w:val="28"/>
        </w:rPr>
        <w:t xml:space="preserve"> 4 статьи 7 Федерального закона от 06.10.2003 № 131-ФЗ «Об общих принципах организации местного самоуправления»</w:t>
      </w:r>
      <w:r w:rsidR="000665C3">
        <w:rPr>
          <w:sz w:val="28"/>
          <w:szCs w:val="28"/>
        </w:rPr>
        <w:t>,</w:t>
      </w:r>
      <w:r w:rsidR="00114CE5">
        <w:rPr>
          <w:sz w:val="28"/>
          <w:szCs w:val="28"/>
        </w:rPr>
        <w:t xml:space="preserve"> руководствуясь</w:t>
      </w:r>
      <w:r w:rsidRPr="00D33443">
        <w:rPr>
          <w:sz w:val="28"/>
          <w:szCs w:val="28"/>
        </w:rPr>
        <w:t xml:space="preserve"> Федеральным законом от 21.12.2001 № 178-ФЗ «О приватизации государственного и муниципального имущества», Уставом муниципального образования Топчихинский сельсовет, сельский Совет депутатов </w:t>
      </w:r>
      <w:r w:rsidRPr="00D33443">
        <w:rPr>
          <w:spacing w:val="84"/>
          <w:sz w:val="28"/>
          <w:szCs w:val="28"/>
        </w:rPr>
        <w:t>решил:</w:t>
      </w:r>
    </w:p>
    <w:p w:rsidR="00D33443" w:rsidRPr="003A229B" w:rsidRDefault="003A229B" w:rsidP="003A229B">
      <w:pPr>
        <w:ind w:firstLine="709"/>
        <w:jc w:val="both"/>
        <w:rPr>
          <w:sz w:val="28"/>
          <w:szCs w:val="28"/>
        </w:rPr>
      </w:pPr>
      <w:r w:rsidRPr="003A229B">
        <w:rPr>
          <w:sz w:val="28"/>
          <w:szCs w:val="28"/>
        </w:rPr>
        <w:t>1.</w:t>
      </w:r>
      <w:r w:rsidR="00D33443" w:rsidRPr="003A229B">
        <w:rPr>
          <w:sz w:val="28"/>
          <w:szCs w:val="28"/>
        </w:rPr>
        <w:t>Внести следующие изменения в Порядок принятия решений об условиях приватизации муниципального имущества муниципального образования Топчихинский сельсовет Топчихинского района Алтайского края, утвержденный решением сельского Совета депутатов от 25.12.2012 № 68:</w:t>
      </w:r>
    </w:p>
    <w:p w:rsidR="00D33443" w:rsidRPr="003A229B" w:rsidRDefault="003A229B" w:rsidP="003A2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3443" w:rsidRPr="003A229B">
        <w:rPr>
          <w:sz w:val="28"/>
          <w:szCs w:val="28"/>
        </w:rPr>
        <w:t xml:space="preserve">В пункте 2 слова «открытого акционерного общества» заменить на слова </w:t>
      </w:r>
      <w:r w:rsidR="008567BC" w:rsidRPr="003A229B">
        <w:rPr>
          <w:sz w:val="28"/>
          <w:szCs w:val="28"/>
        </w:rPr>
        <w:t>«акционерного общества»;</w:t>
      </w:r>
    </w:p>
    <w:p w:rsidR="008567BC" w:rsidRPr="003A229B" w:rsidRDefault="003A229B" w:rsidP="003A2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567BC" w:rsidRPr="003A229B">
        <w:rPr>
          <w:sz w:val="28"/>
          <w:szCs w:val="28"/>
        </w:rPr>
        <w:t xml:space="preserve">В пункте 3 слова «более чем в пятьдесят тысяч раз превышает установленный федеральным законом минимальный размер оплаты труда» заменить на слова «более чем в 10 раз превышает установленный федеральным законом минимальный размер уставного фонда </w:t>
      </w:r>
      <w:r w:rsidR="00963A20">
        <w:rPr>
          <w:sz w:val="28"/>
          <w:szCs w:val="28"/>
        </w:rPr>
        <w:t>муниципального</w:t>
      </w:r>
      <w:bookmarkStart w:id="0" w:name="_GoBack"/>
      <w:bookmarkEnd w:id="0"/>
      <w:r w:rsidR="008567BC" w:rsidRPr="003A229B">
        <w:rPr>
          <w:sz w:val="28"/>
          <w:szCs w:val="28"/>
        </w:rPr>
        <w:t xml:space="preserve"> унитарного предприятия».</w:t>
      </w:r>
    </w:p>
    <w:p w:rsidR="00354C9C" w:rsidRPr="008567BC" w:rsidRDefault="00354C9C" w:rsidP="00A86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2.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354C9C" w:rsidRPr="008567BC" w:rsidRDefault="00354C9C" w:rsidP="00A86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3. Контроль за выполнением настоящего решения возложить на постоянную комиссию по законодательству и вопросам местного самоуправления.</w:t>
      </w:r>
    </w:p>
    <w:p w:rsidR="00354C9C" w:rsidRDefault="00354C9C" w:rsidP="00354C9C">
      <w:pPr>
        <w:jc w:val="both"/>
        <w:rPr>
          <w:sz w:val="28"/>
          <w:szCs w:val="28"/>
        </w:rPr>
      </w:pPr>
    </w:p>
    <w:p w:rsidR="003A229B" w:rsidRPr="008567BC" w:rsidRDefault="003A229B" w:rsidP="00354C9C">
      <w:pPr>
        <w:jc w:val="both"/>
        <w:rPr>
          <w:sz w:val="28"/>
          <w:szCs w:val="28"/>
        </w:rPr>
      </w:pPr>
    </w:p>
    <w:p w:rsidR="00F14F37" w:rsidRPr="008567BC" w:rsidRDefault="00354C9C" w:rsidP="003A229B">
      <w:pPr>
        <w:jc w:val="both"/>
        <w:rPr>
          <w:sz w:val="28"/>
          <w:szCs w:val="28"/>
        </w:rPr>
      </w:pPr>
      <w:r w:rsidRPr="008567BC">
        <w:rPr>
          <w:sz w:val="28"/>
          <w:szCs w:val="28"/>
        </w:rPr>
        <w:t>Глава сельсовета</w:t>
      </w:r>
      <w:r w:rsidR="008B50E9">
        <w:rPr>
          <w:sz w:val="28"/>
          <w:szCs w:val="28"/>
        </w:rPr>
        <w:t xml:space="preserve">                                                                              </w:t>
      </w:r>
      <w:r w:rsidR="00F6181E" w:rsidRPr="008567BC">
        <w:rPr>
          <w:sz w:val="28"/>
          <w:szCs w:val="28"/>
        </w:rPr>
        <w:t xml:space="preserve">Д.И. </w:t>
      </w:r>
      <w:proofErr w:type="spellStart"/>
      <w:r w:rsidR="00F6181E" w:rsidRPr="008567BC">
        <w:rPr>
          <w:sz w:val="28"/>
          <w:szCs w:val="28"/>
        </w:rPr>
        <w:t>Фрибус</w:t>
      </w:r>
      <w:proofErr w:type="spellEnd"/>
    </w:p>
    <w:sectPr w:rsidR="00F14F37" w:rsidRPr="008567BC" w:rsidSect="008B50E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1F9"/>
    <w:multiLevelType w:val="hybridMultilevel"/>
    <w:tmpl w:val="14767324"/>
    <w:lvl w:ilvl="0" w:tplc="257A1A7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5C46D0"/>
    <w:multiLevelType w:val="multilevel"/>
    <w:tmpl w:val="8352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9C"/>
    <w:rsid w:val="000651B1"/>
    <w:rsid w:val="000665C3"/>
    <w:rsid w:val="000B02C8"/>
    <w:rsid w:val="00114CE5"/>
    <w:rsid w:val="001530C6"/>
    <w:rsid w:val="001538B1"/>
    <w:rsid w:val="00354C9C"/>
    <w:rsid w:val="00383C58"/>
    <w:rsid w:val="003A229B"/>
    <w:rsid w:val="003B395C"/>
    <w:rsid w:val="00614B61"/>
    <w:rsid w:val="0078375A"/>
    <w:rsid w:val="008567BC"/>
    <w:rsid w:val="008B50E9"/>
    <w:rsid w:val="009375D1"/>
    <w:rsid w:val="00963A20"/>
    <w:rsid w:val="009D4C23"/>
    <w:rsid w:val="00A81E53"/>
    <w:rsid w:val="00A86429"/>
    <w:rsid w:val="00C06E10"/>
    <w:rsid w:val="00CD5860"/>
    <w:rsid w:val="00D33443"/>
    <w:rsid w:val="00E0066A"/>
    <w:rsid w:val="00F14F37"/>
    <w:rsid w:val="00F615AE"/>
    <w:rsid w:val="00F6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54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34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7BC"/>
    <w:rPr>
      <w:color w:val="0000FF"/>
      <w:u w:val="single"/>
    </w:rPr>
  </w:style>
  <w:style w:type="paragraph" w:styleId="a5">
    <w:name w:val="No Spacing"/>
    <w:uiPriority w:val="1"/>
    <w:qFormat/>
    <w:rsid w:val="003A2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Topcovet</cp:lastModifiedBy>
  <cp:revision>2</cp:revision>
  <cp:lastPrinted>2020-08-24T01:44:00Z</cp:lastPrinted>
  <dcterms:created xsi:type="dcterms:W3CDTF">2021-03-24T07:12:00Z</dcterms:created>
  <dcterms:modified xsi:type="dcterms:W3CDTF">2021-03-24T07:12:00Z</dcterms:modified>
</cp:coreProperties>
</file>